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8"/>
        <w:gridCol w:w="4650"/>
        <w:gridCol w:w="5081"/>
        <w:gridCol w:w="3621"/>
      </w:tblGrid>
      <w:tr w:rsidR="00E24D4E" w:rsidRPr="00E24D4E" w14:paraId="3AF73BC1" w14:textId="77777777" w:rsidTr="00E24D4E">
        <w:trPr>
          <w:tblHeader/>
        </w:trPr>
        <w:tc>
          <w:tcPr>
            <w:tcW w:w="1208" w:type="dxa"/>
          </w:tcPr>
          <w:p w14:paraId="5A1E2A45" w14:textId="3C26391E" w:rsidR="00E24D4E" w:rsidRPr="00E24D4E" w:rsidRDefault="00E24D4E" w:rsidP="00E24D4E">
            <w:pPr>
              <w:rPr>
                <w:rFonts w:ascii="Times New Roman" w:hAnsi="Times New Roman" w:cs="Times New Roman"/>
                <w:b/>
                <w:bCs/>
              </w:rPr>
            </w:pPr>
            <w:r w:rsidRPr="00E24D4E">
              <w:rPr>
                <w:rFonts w:ascii="Times New Roman" w:hAnsi="Times New Roman" w:cs="Times New Roman"/>
                <w:b/>
                <w:bCs/>
              </w:rPr>
              <w:t>№ пункта Договора</w:t>
            </w:r>
          </w:p>
        </w:tc>
        <w:tc>
          <w:tcPr>
            <w:tcW w:w="4650" w:type="dxa"/>
          </w:tcPr>
          <w:p w14:paraId="52487381" w14:textId="4837306A" w:rsidR="00E24D4E" w:rsidRPr="00E24D4E" w:rsidRDefault="00E24D4E" w:rsidP="00E24D4E">
            <w:pPr>
              <w:rPr>
                <w:rFonts w:ascii="Times New Roman" w:hAnsi="Times New Roman" w:cs="Times New Roman"/>
                <w:b/>
                <w:bCs/>
              </w:rPr>
            </w:pPr>
            <w:r w:rsidRPr="00E24D4E">
              <w:rPr>
                <w:rFonts w:ascii="Times New Roman" w:hAnsi="Times New Roman" w:cs="Times New Roman"/>
                <w:b/>
                <w:bCs/>
              </w:rPr>
              <w:t>Редакция исполнителя</w:t>
            </w:r>
          </w:p>
        </w:tc>
        <w:tc>
          <w:tcPr>
            <w:tcW w:w="5081" w:type="dxa"/>
          </w:tcPr>
          <w:p w14:paraId="4083FEEB" w14:textId="08493AE3" w:rsidR="00E24D4E" w:rsidRPr="00E24D4E" w:rsidRDefault="00E24D4E" w:rsidP="00E24D4E">
            <w:pPr>
              <w:rPr>
                <w:rFonts w:ascii="Times New Roman" w:hAnsi="Times New Roman" w:cs="Times New Roman"/>
                <w:b/>
                <w:bCs/>
              </w:rPr>
            </w:pPr>
            <w:r w:rsidRPr="00E24D4E">
              <w:rPr>
                <w:rFonts w:ascii="Times New Roman" w:hAnsi="Times New Roman" w:cs="Times New Roman"/>
                <w:b/>
                <w:bCs/>
              </w:rPr>
              <w:t>Редакция Заказчика</w:t>
            </w:r>
          </w:p>
        </w:tc>
        <w:tc>
          <w:tcPr>
            <w:tcW w:w="3621" w:type="dxa"/>
          </w:tcPr>
          <w:p w14:paraId="7C64CAE9" w14:textId="77777777" w:rsidR="00E24D4E" w:rsidRPr="00E24D4E" w:rsidRDefault="00E24D4E" w:rsidP="00E24D4E">
            <w:pPr>
              <w:rPr>
                <w:rFonts w:ascii="Times New Roman" w:hAnsi="Times New Roman" w:cs="Times New Roman"/>
                <w:b/>
                <w:bCs/>
              </w:rPr>
            </w:pPr>
            <w:r w:rsidRPr="00E24D4E">
              <w:rPr>
                <w:rFonts w:ascii="Times New Roman" w:hAnsi="Times New Roman" w:cs="Times New Roman"/>
                <w:b/>
                <w:bCs/>
              </w:rPr>
              <w:t>Комментарии</w:t>
            </w:r>
          </w:p>
          <w:p w14:paraId="22D75C28" w14:textId="77777777" w:rsidR="00E24D4E" w:rsidRPr="00E24D4E" w:rsidRDefault="00E24D4E" w:rsidP="00E24D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D0233" w:rsidRPr="00E24D4E" w14:paraId="04BD5CF4" w14:textId="77777777" w:rsidTr="00E24D4E">
        <w:tc>
          <w:tcPr>
            <w:tcW w:w="1208" w:type="dxa"/>
          </w:tcPr>
          <w:p w14:paraId="698F9CCA" w14:textId="1BBC5455" w:rsidR="001D0233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650" w:type="dxa"/>
          </w:tcPr>
          <w:p w14:paraId="457ED197" w14:textId="313341DA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CC34CF">
              <w:rPr>
                <w:rFonts w:ascii="Times New Roman" w:hAnsi="Times New Roman"/>
                <w:spacing w:val="-1"/>
                <w:sz w:val="21"/>
              </w:rPr>
              <w:t>Осуществлять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 xml:space="preserve">необходимую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 xml:space="preserve">помощь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«Исполнителю»,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связанную</w:t>
            </w:r>
            <w:r w:rsidRPr="00CC34CF"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1D0233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выполнением </w:t>
            </w:r>
            <w:r w:rsidRPr="001D0233">
              <w:rPr>
                <w:rFonts w:ascii="Times New Roman" w:hAnsi="Times New Roman"/>
                <w:color w:val="FF0000"/>
                <w:spacing w:val="-1"/>
                <w:sz w:val="21"/>
              </w:rPr>
              <w:t>работ.</w:t>
            </w:r>
          </w:p>
        </w:tc>
        <w:tc>
          <w:tcPr>
            <w:tcW w:w="5081" w:type="dxa"/>
          </w:tcPr>
          <w:p w14:paraId="2D3B7063" w14:textId="02496428" w:rsidR="001D0233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CC34CF">
              <w:rPr>
                <w:rFonts w:ascii="Times New Roman" w:hAnsi="Times New Roman"/>
                <w:spacing w:val="-1"/>
                <w:sz w:val="21"/>
              </w:rPr>
              <w:t>Осуществлять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 xml:space="preserve">необходимую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 xml:space="preserve">помощь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«Исполнителю»,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связанную</w:t>
            </w:r>
            <w:r w:rsidRPr="00CC34CF"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1D0233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оказанием </w:t>
            </w:r>
            <w:r>
              <w:rPr>
                <w:rFonts w:ascii="Times New Roman" w:hAnsi="Times New Roman"/>
                <w:color w:val="FF0000"/>
                <w:spacing w:val="-1"/>
                <w:sz w:val="21"/>
              </w:rPr>
              <w:t>услуг</w:t>
            </w:r>
            <w:r w:rsidRPr="001D0233">
              <w:rPr>
                <w:rFonts w:ascii="Times New Roman" w:hAnsi="Times New Roman"/>
                <w:color w:val="FF0000"/>
                <w:spacing w:val="-1"/>
                <w:sz w:val="21"/>
              </w:rPr>
              <w:t>.</w:t>
            </w:r>
          </w:p>
        </w:tc>
        <w:tc>
          <w:tcPr>
            <w:tcW w:w="3621" w:type="dxa"/>
          </w:tcPr>
          <w:p w14:paraId="5C535A55" w14:textId="77777777" w:rsidR="001D0233" w:rsidRDefault="001D0233" w:rsidP="001D0233">
            <w:pPr>
              <w:rPr>
                <w:rFonts w:ascii="Times New Roman" w:hAnsi="Times New Roman" w:cs="Times New Roman"/>
              </w:rPr>
            </w:pPr>
          </w:p>
        </w:tc>
      </w:tr>
      <w:tr w:rsidR="001D0233" w:rsidRPr="00E24D4E" w14:paraId="3C01FE8F" w14:textId="77777777" w:rsidTr="00E24D4E">
        <w:tc>
          <w:tcPr>
            <w:tcW w:w="1208" w:type="dxa"/>
          </w:tcPr>
          <w:p w14:paraId="178D6A78" w14:textId="703A2A53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4650" w:type="dxa"/>
          </w:tcPr>
          <w:p w14:paraId="273A3C03" w14:textId="1E8B400C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E24D4E">
              <w:rPr>
                <w:rFonts w:ascii="Times New Roman" w:hAnsi="Times New Roman" w:cs="Times New Roman"/>
              </w:rPr>
              <w:t>Не распространять каким-либо способом полученные от «Исполнителя» сведения без его письменного согласия, если иное не вытекает из существа заказа.</w:t>
            </w:r>
          </w:p>
        </w:tc>
        <w:tc>
          <w:tcPr>
            <w:tcW w:w="5081" w:type="dxa"/>
          </w:tcPr>
          <w:p w14:paraId="001CFE55" w14:textId="423E24EC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1D0233">
              <w:rPr>
                <w:rFonts w:ascii="Times New Roman" w:hAnsi="Times New Roman" w:cs="Times New Roman"/>
                <w:color w:val="FF0000"/>
              </w:rPr>
              <w:t>Исключить</w:t>
            </w:r>
          </w:p>
        </w:tc>
        <w:tc>
          <w:tcPr>
            <w:tcW w:w="3621" w:type="dxa"/>
          </w:tcPr>
          <w:p w14:paraId="4011AEA8" w14:textId="651B53F7" w:rsidR="001D0233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Например, какие сведения? </w:t>
            </w:r>
          </w:p>
          <w:p w14:paraId="64710996" w14:textId="64158B6E" w:rsidR="001D0233" w:rsidRDefault="001D0233" w:rsidP="001D0233">
            <w:pPr>
              <w:rPr>
                <w:rFonts w:ascii="Times New Roman" w:hAnsi="Times New Roman" w:cs="Times New Roman"/>
              </w:rPr>
            </w:pPr>
          </w:p>
          <w:p w14:paraId="7355C20A" w14:textId="551ECE22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 кажется это должно быть обязанностью. Исполнителя соблюдать конфиденциальность</w:t>
            </w:r>
            <w:r w:rsidR="003949FF">
              <w:rPr>
                <w:rFonts w:ascii="Times New Roman" w:hAnsi="Times New Roman" w:cs="Times New Roman"/>
              </w:rPr>
              <w:t xml:space="preserve"> информации, полученной в ходе оказания услуг</w:t>
            </w:r>
          </w:p>
        </w:tc>
      </w:tr>
      <w:tr w:rsidR="001D0233" w:rsidRPr="00E24D4E" w14:paraId="4DE96613" w14:textId="77777777" w:rsidTr="00E24D4E">
        <w:tc>
          <w:tcPr>
            <w:tcW w:w="1208" w:type="dxa"/>
          </w:tcPr>
          <w:p w14:paraId="338F7EA7" w14:textId="4F384953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4650" w:type="dxa"/>
          </w:tcPr>
          <w:p w14:paraId="22FAAA2E" w14:textId="081F0F26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E24D4E">
              <w:rPr>
                <w:rFonts w:ascii="Times New Roman" w:hAnsi="Times New Roman" w:cs="Times New Roman"/>
              </w:rPr>
              <w:t>Подписать Акт выполненных работ не позднее 5-ти рабочих дней с момента получения.</w:t>
            </w:r>
          </w:p>
        </w:tc>
        <w:tc>
          <w:tcPr>
            <w:tcW w:w="5081" w:type="dxa"/>
          </w:tcPr>
          <w:p w14:paraId="055F7491" w14:textId="19D6D5D5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E24D4E">
              <w:rPr>
                <w:rFonts w:ascii="Times New Roman" w:hAnsi="Times New Roman" w:cs="Times New Roman"/>
              </w:rPr>
              <w:t>Подписать Акт выполненных работ не позднее 5-ти рабочих дней с момента получения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D0233">
              <w:rPr>
                <w:rFonts w:ascii="Times New Roman" w:hAnsi="Times New Roman" w:cs="Times New Roman"/>
                <w:color w:val="FF0000"/>
              </w:rPr>
              <w:t>либо предоставить мотивированный отказ</w:t>
            </w:r>
            <w:r w:rsidR="003949FF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3621" w:type="dxa"/>
          </w:tcPr>
          <w:p w14:paraId="3A078796" w14:textId="77777777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</w:p>
        </w:tc>
      </w:tr>
      <w:tr w:rsidR="001D0233" w:rsidRPr="00E24D4E" w14:paraId="35252847" w14:textId="77777777" w:rsidTr="00E24D4E">
        <w:tc>
          <w:tcPr>
            <w:tcW w:w="1208" w:type="dxa"/>
          </w:tcPr>
          <w:p w14:paraId="0DFDC5EA" w14:textId="18B13AF6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2.2.4</w:t>
            </w:r>
          </w:p>
        </w:tc>
        <w:tc>
          <w:tcPr>
            <w:tcW w:w="4650" w:type="dxa"/>
          </w:tcPr>
          <w:p w14:paraId="5B9E61C5" w14:textId="5C4B7A14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E24D4E">
              <w:rPr>
                <w:rFonts w:ascii="Times New Roman" w:hAnsi="Times New Roman" w:cs="Times New Roman"/>
              </w:rPr>
              <w:t xml:space="preserve">«Заказчик» вправе с предварительного уведомления «Исполнителя» отказаться от исполнения настоящего Договора в любое время, </w:t>
            </w:r>
            <w:r w:rsidRPr="001D0233">
              <w:rPr>
                <w:rFonts w:ascii="Times New Roman" w:hAnsi="Times New Roman" w:cs="Times New Roman"/>
                <w:color w:val="FF0000"/>
              </w:rPr>
              <w:t>оплатив «Исполнителю» вознаграждение, предусмотренное в п. 4.2. настоящего Договора, в полном объёме</w:t>
            </w:r>
            <w:r w:rsidRPr="00E24D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81" w:type="dxa"/>
          </w:tcPr>
          <w:p w14:paraId="6619B282" w14:textId="1EE990CD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 w:rsidRPr="00E24D4E">
              <w:rPr>
                <w:rFonts w:ascii="Times New Roman" w:hAnsi="Times New Roman" w:cs="Times New Roman"/>
              </w:rPr>
              <w:t xml:space="preserve">«Заказчик» вправе с предварительного уведомления «Исполнителя» отказаться от исполнения настоящего Договора в любое время, </w:t>
            </w:r>
            <w:r w:rsidRPr="001D0233">
              <w:rPr>
                <w:rFonts w:ascii="Times New Roman" w:hAnsi="Times New Roman" w:cs="Times New Roman"/>
                <w:color w:val="FF0000"/>
              </w:rPr>
              <w:t xml:space="preserve">оплатив «Исполнителю» </w:t>
            </w:r>
            <w:r w:rsidR="004608C6" w:rsidRPr="004608C6">
              <w:rPr>
                <w:rFonts w:ascii="Times New Roman" w:hAnsi="Times New Roman" w:cs="Times New Roman"/>
                <w:color w:val="FF0000"/>
              </w:rPr>
              <w:t>документально подтвержденный фактический объём оказанных Услуг</w:t>
            </w:r>
            <w:r w:rsidRPr="004608C6">
              <w:rPr>
                <w:rFonts w:ascii="Times New Roman" w:hAnsi="Times New Roman" w:cs="Times New Roman"/>
                <w:color w:val="FF0000"/>
              </w:rPr>
              <w:t>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621" w:type="dxa"/>
          </w:tcPr>
          <w:p w14:paraId="02E20D4E" w14:textId="180C9450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если Заказчик откажется от договора до момента перечисления аванса, то получается, что он все равно должен оплатить 100% стоимость?</w:t>
            </w:r>
          </w:p>
        </w:tc>
      </w:tr>
      <w:tr w:rsidR="001D0233" w:rsidRPr="00E24D4E" w14:paraId="19F1BF1A" w14:textId="77777777" w:rsidTr="00E24D4E">
        <w:tc>
          <w:tcPr>
            <w:tcW w:w="1208" w:type="dxa"/>
          </w:tcPr>
          <w:p w14:paraId="2FC7B091" w14:textId="234D3EA9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3.1.6.</w:t>
            </w:r>
          </w:p>
        </w:tc>
        <w:tc>
          <w:tcPr>
            <w:tcW w:w="4650" w:type="dxa"/>
          </w:tcPr>
          <w:p w14:paraId="1ACD778E" w14:textId="61593D51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в редакции Исполнителя</w:t>
            </w:r>
          </w:p>
        </w:tc>
        <w:tc>
          <w:tcPr>
            <w:tcW w:w="5081" w:type="dxa"/>
          </w:tcPr>
          <w:p w14:paraId="2103E22D" w14:textId="5EA846EE" w:rsidR="001D0233" w:rsidRDefault="001D0233" w:rsidP="004608C6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3949FF">
              <w:rPr>
                <w:rFonts w:ascii="Times New Roman" w:hAnsi="Times New Roman" w:cs="Times New Roman"/>
                <w:i/>
                <w:iCs/>
                <w:color w:val="FF0000"/>
              </w:rPr>
              <w:t>Дополнить Договор пунктом 3.1.6.:</w:t>
            </w:r>
          </w:p>
          <w:p w14:paraId="78B60255" w14:textId="77777777" w:rsidR="003949FF" w:rsidRPr="003949FF" w:rsidRDefault="003949FF" w:rsidP="004608C6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  <w:p w14:paraId="49300AB6" w14:textId="77777777" w:rsidR="003949FF" w:rsidRPr="003949FF" w:rsidRDefault="003949FF" w:rsidP="003949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9FF">
              <w:rPr>
                <w:rFonts w:ascii="Times New Roman" w:hAnsi="Times New Roman" w:cs="Times New Roman"/>
                <w:color w:val="FF0000"/>
              </w:rPr>
              <w:t xml:space="preserve">Обеспечить в ходе оказания услуг: </w:t>
            </w:r>
          </w:p>
          <w:p w14:paraId="5317C268" w14:textId="321F3295" w:rsidR="003949FF" w:rsidRPr="003949FF" w:rsidRDefault="003949FF" w:rsidP="003949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9FF">
              <w:rPr>
                <w:rFonts w:ascii="Times New Roman" w:hAnsi="Times New Roman" w:cs="Times New Roman"/>
                <w:color w:val="FF0000"/>
              </w:rPr>
              <w:t>- соблюдение всех установленных законодательными, нормативными актами, технической документацией, локальными нормативными актами Заказчика требований в области охраны окружающей среды, охраны труда, промышленной, пожарной, экологической и др. безопасности, иных требований, предъявляемых к выполнению геодезических работ;</w:t>
            </w:r>
          </w:p>
          <w:p w14:paraId="5189E4E6" w14:textId="77777777" w:rsidR="003949FF" w:rsidRPr="003949FF" w:rsidRDefault="003949FF" w:rsidP="003949FF">
            <w:pPr>
              <w:shd w:val="clear" w:color="auto" w:fill="FFFFFF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9FF">
              <w:rPr>
                <w:rFonts w:ascii="Times New Roman" w:hAnsi="Times New Roman" w:cs="Times New Roman"/>
                <w:color w:val="FF0000"/>
              </w:rPr>
              <w:t xml:space="preserve">- соблюдение требований пропускного и </w:t>
            </w:r>
            <w:proofErr w:type="spellStart"/>
            <w:r w:rsidRPr="003949FF">
              <w:rPr>
                <w:rFonts w:ascii="Times New Roman" w:hAnsi="Times New Roman" w:cs="Times New Roman"/>
                <w:color w:val="FF0000"/>
              </w:rPr>
              <w:t>внутриобъектного</w:t>
            </w:r>
            <w:proofErr w:type="spellEnd"/>
            <w:r w:rsidRPr="003949FF">
              <w:rPr>
                <w:rFonts w:ascii="Times New Roman" w:hAnsi="Times New Roman" w:cs="Times New Roman"/>
                <w:color w:val="FF0000"/>
              </w:rPr>
              <w:t xml:space="preserve"> режимов, иных требований, установленных в локальных документах Заказчика и действующих на территории Заказчика.</w:t>
            </w:r>
          </w:p>
          <w:p w14:paraId="577043FF" w14:textId="71E44E99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14:paraId="08ED7D6F" w14:textId="77777777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</w:p>
        </w:tc>
      </w:tr>
      <w:tr w:rsidR="001D0233" w:rsidRPr="00E24D4E" w14:paraId="5621E602" w14:textId="77777777" w:rsidTr="00E24D4E">
        <w:tc>
          <w:tcPr>
            <w:tcW w:w="1208" w:type="dxa"/>
          </w:tcPr>
          <w:p w14:paraId="37CCF184" w14:textId="0FC2BB13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3.1.7</w:t>
            </w:r>
          </w:p>
        </w:tc>
        <w:tc>
          <w:tcPr>
            <w:tcW w:w="4650" w:type="dxa"/>
          </w:tcPr>
          <w:p w14:paraId="4C5A1A43" w14:textId="28930B0E" w:rsidR="001D0233" w:rsidRPr="00E24D4E" w:rsidRDefault="001D0233" w:rsidP="00460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в редакции Исполнителя</w:t>
            </w:r>
          </w:p>
        </w:tc>
        <w:tc>
          <w:tcPr>
            <w:tcW w:w="5081" w:type="dxa"/>
          </w:tcPr>
          <w:p w14:paraId="67E228EE" w14:textId="77777777" w:rsidR="003949FF" w:rsidRDefault="003949FF" w:rsidP="003949FF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3949FF">
              <w:rPr>
                <w:rFonts w:ascii="Times New Roman" w:hAnsi="Times New Roman" w:cs="Times New Roman"/>
                <w:i/>
                <w:iCs/>
                <w:color w:val="FF0000"/>
              </w:rPr>
              <w:t>Дополнить Договор пунктом 3.1.6.:</w:t>
            </w:r>
          </w:p>
          <w:p w14:paraId="13F30366" w14:textId="77777777" w:rsidR="003949FF" w:rsidRDefault="003949FF" w:rsidP="004608C6">
            <w:pPr>
              <w:jc w:val="both"/>
              <w:rPr>
                <w:sz w:val="24"/>
                <w:szCs w:val="24"/>
              </w:rPr>
            </w:pPr>
          </w:p>
          <w:p w14:paraId="6F1C3305" w14:textId="77777777" w:rsidR="001D0233" w:rsidRDefault="003949FF" w:rsidP="004608C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9FF">
              <w:rPr>
                <w:rFonts w:ascii="Times New Roman" w:hAnsi="Times New Roman" w:cs="Times New Roman"/>
                <w:color w:val="FF0000"/>
              </w:rPr>
              <w:t>Соблюдать конфиденциальность информации, получаемой от Заказчика в процессе исполнения Договора</w:t>
            </w:r>
          </w:p>
          <w:p w14:paraId="37AE56DB" w14:textId="6CD62A28" w:rsidR="003949FF" w:rsidRPr="00E24D4E" w:rsidRDefault="003949FF" w:rsidP="004608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14:paraId="3646D338" w14:textId="77777777" w:rsidR="001D0233" w:rsidRPr="00E24D4E" w:rsidRDefault="001D0233" w:rsidP="001D0233">
            <w:pPr>
              <w:rPr>
                <w:rFonts w:ascii="Times New Roman" w:hAnsi="Times New Roman" w:cs="Times New Roman"/>
              </w:rPr>
            </w:pPr>
          </w:p>
        </w:tc>
      </w:tr>
      <w:tr w:rsidR="003949FF" w:rsidRPr="00E24D4E" w14:paraId="72A2EEF6" w14:textId="77777777" w:rsidTr="00E24D4E">
        <w:tc>
          <w:tcPr>
            <w:tcW w:w="1208" w:type="dxa"/>
          </w:tcPr>
          <w:p w14:paraId="4ED666AA" w14:textId="7032D30C" w:rsidR="003949FF" w:rsidRDefault="003949FF" w:rsidP="00394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3.1.8</w:t>
            </w:r>
          </w:p>
        </w:tc>
        <w:tc>
          <w:tcPr>
            <w:tcW w:w="4650" w:type="dxa"/>
          </w:tcPr>
          <w:p w14:paraId="122D5CE1" w14:textId="2D89A001" w:rsidR="003949FF" w:rsidRDefault="003949FF" w:rsidP="003949FF">
            <w:pPr>
              <w:jc w:val="both"/>
              <w:rPr>
                <w:rFonts w:ascii="Times New Roman" w:hAnsi="Times New Roman" w:cs="Times New Roman"/>
              </w:rPr>
            </w:pPr>
            <w:r w:rsidRPr="00D70E58">
              <w:rPr>
                <w:rFonts w:ascii="Times New Roman" w:hAnsi="Times New Roman" w:cs="Times New Roman"/>
              </w:rPr>
              <w:t>Отсутствует в редакции Исполнителя</w:t>
            </w:r>
          </w:p>
        </w:tc>
        <w:tc>
          <w:tcPr>
            <w:tcW w:w="5081" w:type="dxa"/>
          </w:tcPr>
          <w:p w14:paraId="45B05684" w14:textId="6FF23D0D" w:rsidR="003949FF" w:rsidRDefault="003949FF" w:rsidP="003949FF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3949FF">
              <w:rPr>
                <w:rFonts w:ascii="Times New Roman" w:hAnsi="Times New Roman" w:cs="Times New Roman"/>
                <w:i/>
                <w:iCs/>
                <w:color w:val="FF0000"/>
              </w:rPr>
              <w:t>Дополнить Договор пунктом 3.1.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7</w:t>
            </w:r>
            <w:r w:rsidRPr="003949FF">
              <w:rPr>
                <w:rFonts w:ascii="Times New Roman" w:hAnsi="Times New Roman" w:cs="Times New Roman"/>
                <w:i/>
                <w:iCs/>
                <w:color w:val="FF0000"/>
              </w:rPr>
              <w:t>.:</w:t>
            </w:r>
          </w:p>
          <w:p w14:paraId="5CC97857" w14:textId="77777777" w:rsidR="003949FF" w:rsidRDefault="003949FF" w:rsidP="003949FF">
            <w:pPr>
              <w:shd w:val="clear" w:color="auto" w:fill="FFFFFF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FB64B1A" w14:textId="18F3D1EF" w:rsidR="003949FF" w:rsidRPr="003949FF" w:rsidRDefault="003949FF" w:rsidP="003949FF">
            <w:pPr>
              <w:shd w:val="clear" w:color="auto" w:fill="FFFFFF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9FF">
              <w:rPr>
                <w:rFonts w:ascii="Times New Roman" w:hAnsi="Times New Roman" w:cs="Times New Roman"/>
                <w:color w:val="FF0000"/>
              </w:rPr>
              <w:t>Немедленно информировать Заказчика об обстоятельствах, препятствующих оказанию услуг (погодные условия, аварии, отсутствие доступа на объект и т. д.).</w:t>
            </w:r>
          </w:p>
          <w:p w14:paraId="7150E466" w14:textId="77777777" w:rsidR="003949FF" w:rsidRPr="003949FF" w:rsidRDefault="003949FF" w:rsidP="003949F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21" w:type="dxa"/>
          </w:tcPr>
          <w:p w14:paraId="475713E4" w14:textId="77777777" w:rsidR="003949FF" w:rsidRPr="00E24D4E" w:rsidRDefault="003949FF" w:rsidP="003949FF">
            <w:pPr>
              <w:rPr>
                <w:rFonts w:ascii="Times New Roman" w:hAnsi="Times New Roman" w:cs="Times New Roman"/>
              </w:rPr>
            </w:pPr>
          </w:p>
        </w:tc>
      </w:tr>
      <w:tr w:rsidR="003949FF" w:rsidRPr="00E24D4E" w14:paraId="4ED95CC6" w14:textId="77777777" w:rsidTr="00E24D4E">
        <w:tc>
          <w:tcPr>
            <w:tcW w:w="1208" w:type="dxa"/>
          </w:tcPr>
          <w:p w14:paraId="3EA65D3B" w14:textId="569D08CD" w:rsidR="003949FF" w:rsidRDefault="003949FF" w:rsidP="00394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3.1.9.</w:t>
            </w:r>
          </w:p>
        </w:tc>
        <w:tc>
          <w:tcPr>
            <w:tcW w:w="4650" w:type="dxa"/>
          </w:tcPr>
          <w:p w14:paraId="0F53854A" w14:textId="13CC180A" w:rsidR="003949FF" w:rsidRDefault="003949FF" w:rsidP="003949FF">
            <w:pPr>
              <w:jc w:val="both"/>
              <w:rPr>
                <w:rFonts w:ascii="Times New Roman" w:hAnsi="Times New Roman" w:cs="Times New Roman"/>
              </w:rPr>
            </w:pPr>
            <w:r w:rsidRPr="00D70E58">
              <w:rPr>
                <w:rFonts w:ascii="Times New Roman" w:hAnsi="Times New Roman" w:cs="Times New Roman"/>
              </w:rPr>
              <w:t>Отсутствует в редакции Исполнителя</w:t>
            </w:r>
          </w:p>
        </w:tc>
        <w:tc>
          <w:tcPr>
            <w:tcW w:w="5081" w:type="dxa"/>
          </w:tcPr>
          <w:p w14:paraId="57F6B63C" w14:textId="32475AE7" w:rsidR="003949FF" w:rsidRDefault="003949FF" w:rsidP="003949FF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3949FF">
              <w:rPr>
                <w:rFonts w:ascii="Times New Roman" w:hAnsi="Times New Roman" w:cs="Times New Roman"/>
                <w:i/>
                <w:iCs/>
                <w:color w:val="FF0000"/>
              </w:rPr>
              <w:t>Дополнить Договор пунктом 3.1.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8</w:t>
            </w:r>
            <w:r w:rsidRPr="003949FF">
              <w:rPr>
                <w:rFonts w:ascii="Times New Roman" w:hAnsi="Times New Roman" w:cs="Times New Roman"/>
                <w:i/>
                <w:iCs/>
                <w:color w:val="FF0000"/>
              </w:rPr>
              <w:t>.:</w:t>
            </w:r>
          </w:p>
          <w:p w14:paraId="648EDE65" w14:textId="77777777" w:rsidR="003949FF" w:rsidRDefault="003949FF" w:rsidP="003949FF">
            <w:pPr>
              <w:shd w:val="clear" w:color="auto" w:fill="FFFFFF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22D2E18" w14:textId="3B1D0D2A" w:rsidR="003949FF" w:rsidRPr="003949FF" w:rsidRDefault="003949FF" w:rsidP="003949FF">
            <w:pPr>
              <w:shd w:val="clear" w:color="auto" w:fill="FFFFFF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3949FF">
              <w:rPr>
                <w:rFonts w:ascii="Times New Roman" w:hAnsi="Times New Roman" w:cs="Times New Roman"/>
                <w:color w:val="FF0000"/>
              </w:rPr>
              <w:t>Исправлять допущенные по своей вине выявленные недостатки и ошибки в результатах измерений в сроки, указанные Заказчиком.</w:t>
            </w:r>
          </w:p>
        </w:tc>
        <w:tc>
          <w:tcPr>
            <w:tcW w:w="3621" w:type="dxa"/>
          </w:tcPr>
          <w:p w14:paraId="6A4E09C3" w14:textId="77777777" w:rsidR="003949FF" w:rsidRPr="00E24D4E" w:rsidRDefault="003949FF" w:rsidP="003949FF">
            <w:pPr>
              <w:rPr>
                <w:rFonts w:ascii="Times New Roman" w:hAnsi="Times New Roman" w:cs="Times New Roman"/>
              </w:rPr>
            </w:pPr>
          </w:p>
        </w:tc>
      </w:tr>
      <w:tr w:rsidR="003B6C19" w:rsidRPr="00E24D4E" w14:paraId="658597C1" w14:textId="77777777" w:rsidTr="00E24D4E">
        <w:tc>
          <w:tcPr>
            <w:tcW w:w="1208" w:type="dxa"/>
          </w:tcPr>
          <w:p w14:paraId="130FB136" w14:textId="1972EC12" w:rsidR="003B6C19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4650" w:type="dxa"/>
          </w:tcPr>
          <w:p w14:paraId="5C0E2547" w14:textId="5327AFD1" w:rsidR="003B6C19" w:rsidRPr="00D70E58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C92779">
              <w:rPr>
                <w:rFonts w:ascii="Times New Roman" w:hAnsi="Times New Roman"/>
                <w:spacing w:val="-2"/>
                <w:sz w:val="21"/>
              </w:rPr>
              <w:t>Запрашивать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</w:rPr>
              <w:t>у</w:t>
            </w:r>
            <w:proofErr w:type="gramStart"/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</w:rPr>
              <w:t>«</w:t>
            </w:r>
            <w:proofErr w:type="gramEnd"/>
            <w:r w:rsidRPr="00C92779">
              <w:rPr>
                <w:rFonts w:ascii="Times New Roman" w:hAnsi="Times New Roman"/>
                <w:spacing w:val="-2"/>
                <w:sz w:val="21"/>
              </w:rPr>
              <w:t>Заказчика»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</w:rPr>
              <w:t>всю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8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</w:rPr>
              <w:t>необходимую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</w:rPr>
              <w:t>правовую,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</w:rPr>
              <w:t>техническую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и  </w:t>
            </w:r>
            <w:r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иную</w:t>
            </w:r>
            <w:r>
              <w:rPr>
                <w:rFonts w:ascii="Times New Roman" w:hAnsi="Times New Roman"/>
                <w:sz w:val="21"/>
              </w:rPr>
              <w:t xml:space="preserve">  </w:t>
            </w:r>
            <w:r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документацию,</w:t>
            </w:r>
            <w:r>
              <w:rPr>
                <w:rFonts w:ascii="Times New Roman" w:hAnsi="Times New Roman"/>
                <w:spacing w:val="109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необходимую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для</w:t>
            </w:r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color w:val="FF0000"/>
                <w:spacing w:val="-1"/>
                <w:sz w:val="21"/>
              </w:rPr>
              <w:t>выполнения</w:t>
            </w:r>
            <w:r w:rsidRPr="003B6C19">
              <w:rPr>
                <w:rFonts w:ascii="Times New Roman" w:hAnsi="Times New Roman"/>
                <w:color w:val="FF0000"/>
                <w:spacing w:val="-4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color w:val="FF0000"/>
                <w:spacing w:val="-1"/>
                <w:sz w:val="21"/>
              </w:rPr>
              <w:t>работ</w:t>
            </w:r>
            <w:r>
              <w:rPr>
                <w:rFonts w:ascii="Times New Roman" w:hAnsi="Times New Roman"/>
                <w:color w:val="FF0000"/>
                <w:spacing w:val="-1"/>
                <w:sz w:val="21"/>
              </w:rPr>
              <w:t>.</w:t>
            </w:r>
          </w:p>
        </w:tc>
        <w:tc>
          <w:tcPr>
            <w:tcW w:w="5081" w:type="dxa"/>
          </w:tcPr>
          <w:p w14:paraId="25B90BA2" w14:textId="22C8B7E3" w:rsidR="003B6C19" w:rsidRPr="003949FF" w:rsidRDefault="003B6C19" w:rsidP="003B6C19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92779">
              <w:rPr>
                <w:rFonts w:ascii="Times New Roman" w:hAnsi="Times New Roman"/>
                <w:spacing w:val="-2"/>
                <w:sz w:val="21"/>
              </w:rPr>
              <w:t>Запрашивать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z w:val="21"/>
              </w:rPr>
              <w:t>у</w:t>
            </w:r>
            <w:proofErr w:type="gramStart"/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</w:rPr>
              <w:t>«</w:t>
            </w:r>
            <w:proofErr w:type="gramEnd"/>
            <w:r w:rsidRPr="00C92779">
              <w:rPr>
                <w:rFonts w:ascii="Times New Roman" w:hAnsi="Times New Roman"/>
                <w:spacing w:val="-2"/>
                <w:sz w:val="21"/>
              </w:rPr>
              <w:t>Заказчика»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0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</w:rPr>
              <w:t>всю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8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</w:rPr>
              <w:t>необходимую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1"/>
                <w:sz w:val="21"/>
              </w:rPr>
              <w:t>правовую,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 w:rsidRPr="00C92779">
              <w:rPr>
                <w:rFonts w:ascii="Times New Roman" w:hAnsi="Times New Roman"/>
                <w:spacing w:val="-2"/>
                <w:sz w:val="21"/>
              </w:rPr>
              <w:t>техническую</w:t>
            </w:r>
            <w:r w:rsidRPr="00C92779">
              <w:rPr>
                <w:rFonts w:ascii="Times New Roman" w:hAnsi="Times New Roman"/>
                <w:sz w:val="21"/>
              </w:rPr>
              <w:t xml:space="preserve">  </w:t>
            </w:r>
            <w:r w:rsidRPr="00C92779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 xml:space="preserve">и  </w:t>
            </w:r>
            <w:r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иную</w:t>
            </w:r>
            <w:r>
              <w:rPr>
                <w:rFonts w:ascii="Times New Roman" w:hAnsi="Times New Roman"/>
                <w:sz w:val="21"/>
              </w:rPr>
              <w:t xml:space="preserve">  </w:t>
            </w:r>
            <w:r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документацию,</w:t>
            </w:r>
            <w:r>
              <w:rPr>
                <w:rFonts w:ascii="Times New Roman" w:hAnsi="Times New Roman"/>
                <w:spacing w:val="109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необходимую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для</w:t>
            </w:r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color w:val="FF0000"/>
                <w:spacing w:val="-4"/>
                <w:sz w:val="21"/>
              </w:rPr>
              <w:t>оказания услуг</w:t>
            </w:r>
            <w:r w:rsidRPr="003B6C19">
              <w:rPr>
                <w:rFonts w:ascii="Times New Roman" w:hAnsi="Times New Roman"/>
                <w:color w:val="FF0000"/>
                <w:spacing w:val="-1"/>
                <w:sz w:val="21"/>
              </w:rPr>
              <w:t>.</w:t>
            </w:r>
          </w:p>
        </w:tc>
        <w:tc>
          <w:tcPr>
            <w:tcW w:w="3621" w:type="dxa"/>
          </w:tcPr>
          <w:p w14:paraId="46FFFC79" w14:textId="77777777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</w:p>
        </w:tc>
      </w:tr>
      <w:tr w:rsidR="003B6C19" w:rsidRPr="00E24D4E" w14:paraId="1FB9EB80" w14:textId="77777777" w:rsidTr="00E24D4E">
        <w:tc>
          <w:tcPr>
            <w:tcW w:w="1208" w:type="dxa"/>
          </w:tcPr>
          <w:p w14:paraId="5B5BD59C" w14:textId="7B7FDBB8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3.2.4.</w:t>
            </w:r>
          </w:p>
        </w:tc>
        <w:tc>
          <w:tcPr>
            <w:tcW w:w="4650" w:type="dxa"/>
          </w:tcPr>
          <w:p w14:paraId="6D1EA0E7" w14:textId="55A47B6B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2A139F">
              <w:rPr>
                <w:rFonts w:ascii="Times New Roman" w:hAnsi="Times New Roman" w:cs="Times New Roman"/>
              </w:rPr>
              <w:t>В случае выявления «Исполнителем» в ходе проведения работ в рамках настоящего договора необходимости получения дополнительных архивных документов, снятия нотариально удостоверенных дубликатов архивных документов, многократных выездов на местность, в том числе в органы местного самоуправления «Исполнитель» вправе увеличить стоимость услуг, предоставляемых «Заказчику».</w:t>
            </w:r>
          </w:p>
        </w:tc>
        <w:tc>
          <w:tcPr>
            <w:tcW w:w="5081" w:type="dxa"/>
          </w:tcPr>
          <w:p w14:paraId="4B0FB8F3" w14:textId="400264F6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2A139F">
              <w:rPr>
                <w:rFonts w:ascii="Times New Roman" w:hAnsi="Times New Roman" w:cs="Times New Roman"/>
              </w:rPr>
              <w:t>В случае выявления «Исполнителем» в ходе проведения работ в рамках настоящего договора необходимости получения дополнительных архивных документов, снятия нотариально удостоверенных дубликатов архивных документов, многократных выездов на местность, в том числе в органы местного самоуправления «Исполнитель» вправе увеличить стоимость услуг, предоставляемых «Заказчику»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D613A">
              <w:rPr>
                <w:rFonts w:ascii="Times New Roman" w:hAnsi="Times New Roman" w:cs="Times New Roman"/>
                <w:color w:val="FF0000"/>
              </w:rPr>
              <w:t>предварительно уведомив об этом «Заказчика». В данном случае Стороны подписывают соответствующее дополнительное соглашение к Договору.</w:t>
            </w:r>
          </w:p>
        </w:tc>
        <w:tc>
          <w:tcPr>
            <w:tcW w:w="3621" w:type="dxa"/>
          </w:tcPr>
          <w:p w14:paraId="35372602" w14:textId="77777777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</w:p>
        </w:tc>
      </w:tr>
      <w:tr w:rsidR="003B6C19" w:rsidRPr="00E24D4E" w14:paraId="62762E4B" w14:textId="77777777" w:rsidTr="00E24D4E">
        <w:tc>
          <w:tcPr>
            <w:tcW w:w="1208" w:type="dxa"/>
          </w:tcPr>
          <w:p w14:paraId="56277F21" w14:textId="00EBC352" w:rsidR="003B6C19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3.2.5.</w:t>
            </w:r>
          </w:p>
        </w:tc>
        <w:tc>
          <w:tcPr>
            <w:tcW w:w="4650" w:type="dxa"/>
          </w:tcPr>
          <w:p w14:paraId="4444FDD0" w14:textId="1FBC331A" w:rsidR="003B6C19" w:rsidRPr="002A139F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CC34CF">
              <w:rPr>
                <w:rFonts w:ascii="Times New Roman" w:hAnsi="Times New Roman"/>
                <w:spacing w:val="-1"/>
                <w:sz w:val="21"/>
              </w:rPr>
              <w:t>Расторгнуть</w:t>
            </w:r>
            <w:r w:rsidRPr="00CC34CF">
              <w:rPr>
                <w:rFonts w:ascii="Times New Roman" w:hAnsi="Times New Roman"/>
                <w:spacing w:val="30"/>
                <w:sz w:val="21"/>
              </w:rPr>
              <w:t xml:space="preserve"> </w:t>
            </w:r>
            <w:r w:rsidRPr="007E2585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</w:rPr>
              <w:t>Д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оговор</w:t>
            </w:r>
            <w:r w:rsidRPr="00CC34CF">
              <w:rPr>
                <w:rFonts w:ascii="Times New Roman" w:hAnsi="Times New Roman"/>
                <w:spacing w:val="2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3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одностороннем</w:t>
            </w:r>
            <w:r w:rsidRPr="00CC34CF">
              <w:rPr>
                <w:rFonts w:ascii="Times New Roman" w:hAnsi="Times New Roman"/>
                <w:spacing w:val="3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порядке</w:t>
            </w:r>
            <w:r w:rsidRPr="00CC34CF">
              <w:rPr>
                <w:rFonts w:ascii="Times New Roman" w:hAnsi="Times New Roman"/>
                <w:spacing w:val="3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3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случае:</w:t>
            </w:r>
            <w:r w:rsidRPr="00CC34CF">
              <w:rPr>
                <w:rFonts w:ascii="Times New Roman" w:hAnsi="Times New Roman"/>
                <w:spacing w:val="3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не</w:t>
            </w:r>
            <w:r w:rsidRPr="00CC34CF">
              <w:rPr>
                <w:rFonts w:ascii="Times New Roman" w:hAnsi="Times New Roman"/>
                <w:spacing w:val="3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обеспечения</w:t>
            </w:r>
            <w:r w:rsidRPr="00CC34CF">
              <w:rPr>
                <w:rFonts w:ascii="Times New Roman" w:hAnsi="Times New Roman"/>
                <w:spacing w:val="3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«Исполнителя»</w:t>
            </w:r>
            <w:r w:rsidRPr="00CC34CF">
              <w:rPr>
                <w:rFonts w:ascii="Times New Roman" w:hAnsi="Times New Roman"/>
                <w:spacing w:val="3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«Заказчиком»</w:t>
            </w:r>
            <w:r w:rsidRPr="00CC34CF">
              <w:rPr>
                <w:rFonts w:ascii="Times New Roman" w:hAnsi="Times New Roman"/>
                <w:spacing w:val="6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информацией,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требуемой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для</w:t>
            </w:r>
            <w:r w:rsidRPr="00CC34CF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выполнения</w:t>
            </w:r>
            <w:r w:rsidRPr="00CC34CF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«Исполнителем»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своих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обязательств</w:t>
            </w:r>
            <w:r w:rsidRPr="00CC34CF">
              <w:rPr>
                <w:rFonts w:ascii="Times New Roman" w:hAnsi="Times New Roman"/>
                <w:spacing w:val="8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настоящему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Договору;</w:t>
            </w:r>
            <w:r w:rsidRPr="00CC34CF">
              <w:rPr>
                <w:rFonts w:ascii="Times New Roman" w:hAnsi="Times New Roman"/>
                <w:spacing w:val="7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создание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«Заказчиком»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условий,</w:t>
            </w:r>
            <w:r w:rsidRPr="00CC34CF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препятствующих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выполнению</w:t>
            </w:r>
            <w:r w:rsidRPr="00CC34CF">
              <w:rPr>
                <w:rFonts w:ascii="Times New Roman" w:hAnsi="Times New Roman"/>
                <w:spacing w:val="2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«Исполнителем»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принятых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Договору</w:t>
            </w:r>
            <w:r w:rsidRPr="00CC34CF">
              <w:rPr>
                <w:rFonts w:ascii="Times New Roman" w:hAnsi="Times New Roman"/>
                <w:spacing w:val="7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обязательств;</w:t>
            </w:r>
            <w:r w:rsidRPr="00CC34CF"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иных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случаях,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предусмотренных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действующим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законодательством.</w:t>
            </w:r>
          </w:p>
        </w:tc>
        <w:tc>
          <w:tcPr>
            <w:tcW w:w="5081" w:type="dxa"/>
          </w:tcPr>
          <w:p w14:paraId="25C9F2D3" w14:textId="09D9E3F0" w:rsidR="003B6C19" w:rsidRPr="002A139F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CC34CF">
              <w:rPr>
                <w:rFonts w:ascii="Times New Roman" w:hAnsi="Times New Roman"/>
                <w:spacing w:val="-1"/>
                <w:sz w:val="21"/>
              </w:rPr>
              <w:t>Расторгнуть</w:t>
            </w:r>
            <w:r w:rsidRPr="00CC34CF">
              <w:rPr>
                <w:rFonts w:ascii="Times New Roman" w:hAnsi="Times New Roman"/>
                <w:spacing w:val="30"/>
                <w:sz w:val="21"/>
              </w:rPr>
              <w:t xml:space="preserve"> </w:t>
            </w:r>
            <w:r w:rsidRPr="007E2585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</w:rPr>
              <w:t>Д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оговор</w:t>
            </w:r>
            <w:r w:rsidRPr="00CC34CF">
              <w:rPr>
                <w:rFonts w:ascii="Times New Roman" w:hAnsi="Times New Roman"/>
                <w:spacing w:val="2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3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одностороннем</w:t>
            </w:r>
            <w:r w:rsidRPr="00CC34CF">
              <w:rPr>
                <w:rFonts w:ascii="Times New Roman" w:hAnsi="Times New Roman"/>
                <w:spacing w:val="3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порядке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Pr="00AD613A">
              <w:rPr>
                <w:rFonts w:ascii="Times New Roman" w:hAnsi="Times New Roman"/>
                <w:color w:val="FF0000"/>
                <w:sz w:val="21"/>
              </w:rPr>
              <w:t xml:space="preserve">с </w:t>
            </w:r>
            <w:r w:rsidRPr="00AD613A">
              <w:rPr>
                <w:rFonts w:ascii="Times New Roman" w:hAnsi="Times New Roman"/>
                <w:color w:val="FF0000"/>
                <w:spacing w:val="-2"/>
                <w:sz w:val="21"/>
              </w:rPr>
              <w:t>предварительн</w:t>
            </w:r>
            <w:r>
              <w:rPr>
                <w:rFonts w:ascii="Times New Roman" w:hAnsi="Times New Roman"/>
                <w:color w:val="FF0000"/>
                <w:spacing w:val="-2"/>
                <w:sz w:val="21"/>
              </w:rPr>
              <w:t>ым</w:t>
            </w:r>
            <w:r w:rsidRPr="00AD613A">
              <w:rPr>
                <w:rFonts w:ascii="Times New Roman" w:hAnsi="Times New Roman"/>
                <w:color w:val="FF0000"/>
                <w:sz w:val="21"/>
              </w:rPr>
              <w:t xml:space="preserve"> </w:t>
            </w:r>
            <w:r w:rsidRPr="00AD613A">
              <w:rPr>
                <w:rFonts w:ascii="Times New Roman" w:hAnsi="Times New Roman"/>
                <w:color w:val="FF0000"/>
                <w:spacing w:val="-1"/>
                <w:sz w:val="21"/>
              </w:rPr>
              <w:t>уведомлени</w:t>
            </w:r>
            <w:r>
              <w:rPr>
                <w:rFonts w:ascii="Times New Roman" w:hAnsi="Times New Roman"/>
                <w:color w:val="FF0000"/>
                <w:spacing w:val="-1"/>
                <w:sz w:val="21"/>
              </w:rPr>
              <w:t>ем</w:t>
            </w:r>
            <w:r w:rsidRPr="00AD613A">
              <w:rPr>
                <w:rFonts w:ascii="Times New Roman" w:hAnsi="Times New Roman"/>
                <w:color w:val="FF0000"/>
                <w:spacing w:val="-4"/>
                <w:sz w:val="21"/>
              </w:rPr>
              <w:t xml:space="preserve"> </w:t>
            </w:r>
            <w:r w:rsidRPr="00AD613A">
              <w:rPr>
                <w:rFonts w:ascii="Times New Roman" w:hAnsi="Times New Roman"/>
                <w:color w:val="FF0000"/>
                <w:spacing w:val="-1"/>
                <w:sz w:val="21"/>
              </w:rPr>
              <w:t>«</w:t>
            </w:r>
            <w:proofErr w:type="gramStart"/>
            <w:r>
              <w:rPr>
                <w:rFonts w:ascii="Times New Roman" w:hAnsi="Times New Roman"/>
                <w:color w:val="FF0000"/>
                <w:spacing w:val="-1"/>
                <w:sz w:val="21"/>
              </w:rPr>
              <w:t>Заказчика</w:t>
            </w:r>
            <w:r w:rsidRPr="00AD613A">
              <w:rPr>
                <w:rFonts w:ascii="Times New Roman" w:hAnsi="Times New Roman"/>
                <w:color w:val="FF0000"/>
                <w:spacing w:val="-1"/>
                <w:sz w:val="21"/>
              </w:rPr>
              <w:t>»</w:t>
            </w:r>
            <w:r w:rsidRPr="00AD613A">
              <w:rPr>
                <w:rFonts w:ascii="Times New Roman" w:hAnsi="Times New Roman"/>
                <w:color w:val="FF000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3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proofErr w:type="gramEnd"/>
            <w:r w:rsidRPr="00CC34CF">
              <w:rPr>
                <w:rFonts w:ascii="Times New Roman" w:hAnsi="Times New Roman"/>
                <w:spacing w:val="3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случае:</w:t>
            </w:r>
            <w:r w:rsidRPr="00CC34CF">
              <w:rPr>
                <w:rFonts w:ascii="Times New Roman" w:hAnsi="Times New Roman"/>
                <w:spacing w:val="3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не</w:t>
            </w:r>
            <w:r w:rsidRPr="00CC34CF">
              <w:rPr>
                <w:rFonts w:ascii="Times New Roman" w:hAnsi="Times New Roman"/>
                <w:spacing w:val="3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обеспечения</w:t>
            </w:r>
            <w:r w:rsidRPr="00CC34CF">
              <w:rPr>
                <w:rFonts w:ascii="Times New Roman" w:hAnsi="Times New Roman"/>
                <w:spacing w:val="3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«Исполнителя»</w:t>
            </w:r>
            <w:r w:rsidRPr="00CC34CF">
              <w:rPr>
                <w:rFonts w:ascii="Times New Roman" w:hAnsi="Times New Roman"/>
                <w:spacing w:val="3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«Заказчиком»</w:t>
            </w:r>
            <w:r w:rsidRPr="00CC34CF">
              <w:rPr>
                <w:rFonts w:ascii="Times New Roman" w:hAnsi="Times New Roman"/>
                <w:spacing w:val="6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информацией,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требуемой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для</w:t>
            </w:r>
            <w:r w:rsidRPr="00CC34CF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выполнения</w:t>
            </w:r>
            <w:r w:rsidRPr="00CC34CF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«Исполнителем»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своих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обязательств</w:t>
            </w:r>
            <w:r w:rsidRPr="00CC34CF">
              <w:rPr>
                <w:rFonts w:ascii="Times New Roman" w:hAnsi="Times New Roman"/>
                <w:spacing w:val="8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настоящему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Договору;</w:t>
            </w:r>
            <w:r w:rsidRPr="00CC34CF">
              <w:rPr>
                <w:rFonts w:ascii="Times New Roman" w:hAnsi="Times New Roman"/>
                <w:spacing w:val="7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создание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«Заказчиком»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условий,</w:t>
            </w:r>
            <w:r w:rsidRPr="00CC34CF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препятствующих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выполнению</w:t>
            </w:r>
            <w:r w:rsidRPr="00CC34CF">
              <w:rPr>
                <w:rFonts w:ascii="Times New Roman" w:hAnsi="Times New Roman"/>
                <w:spacing w:val="2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«Исполнителем»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принятых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Договору</w:t>
            </w:r>
            <w:r w:rsidRPr="00CC34CF">
              <w:rPr>
                <w:rFonts w:ascii="Times New Roman" w:hAnsi="Times New Roman"/>
                <w:spacing w:val="7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обязательств;</w:t>
            </w:r>
            <w:r w:rsidRPr="00CC34CF"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иных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случаях,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предусмотренных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действующим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законодательством.</w:t>
            </w:r>
          </w:p>
        </w:tc>
        <w:tc>
          <w:tcPr>
            <w:tcW w:w="3621" w:type="dxa"/>
          </w:tcPr>
          <w:p w14:paraId="4F754F75" w14:textId="77777777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</w:p>
        </w:tc>
      </w:tr>
      <w:tr w:rsidR="003B6C19" w:rsidRPr="00E24D4E" w14:paraId="0E126F7B" w14:textId="77777777" w:rsidTr="00E24D4E">
        <w:tc>
          <w:tcPr>
            <w:tcW w:w="1208" w:type="dxa"/>
          </w:tcPr>
          <w:p w14:paraId="64C65405" w14:textId="367C5CCD" w:rsidR="003B6C19" w:rsidRPr="00344571" w:rsidRDefault="003B6C19" w:rsidP="003B6C19">
            <w:pPr>
              <w:rPr>
                <w:rFonts w:ascii="Times New Roman" w:hAnsi="Times New Roman" w:cs="Times New Roman"/>
              </w:rPr>
            </w:pPr>
            <w:r w:rsidRPr="0034457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650" w:type="dxa"/>
          </w:tcPr>
          <w:p w14:paraId="27921D82" w14:textId="5BE85F04" w:rsidR="003B6C19" w:rsidRPr="00344571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344571">
              <w:rPr>
                <w:rFonts w:ascii="Times New Roman" w:hAnsi="Times New Roman"/>
                <w:spacing w:val="-1"/>
                <w:sz w:val="21"/>
              </w:rPr>
              <w:t>Стороны</w:t>
            </w:r>
            <w:r w:rsidRPr="00344571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2"/>
                <w:sz w:val="21"/>
              </w:rPr>
              <w:t>пришли</w:t>
            </w:r>
            <w:r w:rsidRPr="00344571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z w:val="21"/>
              </w:rPr>
              <w:t>к</w:t>
            </w:r>
            <w:r w:rsidRPr="00344571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2"/>
                <w:sz w:val="21"/>
              </w:rPr>
              <w:t>соглашению</w:t>
            </w:r>
            <w:r w:rsidRPr="00344571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z w:val="21"/>
              </w:rPr>
              <w:t>о</w:t>
            </w:r>
            <w:r w:rsidRPr="00344571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полной</w:t>
            </w:r>
            <w:r w:rsidRPr="00344571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без</w:t>
            </w:r>
            <w:r w:rsidRPr="00344571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авансовой</w:t>
            </w:r>
            <w:r w:rsidRPr="00344571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оплаты</w:t>
            </w:r>
            <w:r w:rsidRPr="00344571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услуг</w:t>
            </w:r>
            <w:r w:rsidRPr="00344571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2"/>
                <w:sz w:val="21"/>
              </w:rPr>
              <w:t>«Исполнителя».</w:t>
            </w:r>
            <w:r w:rsidRPr="00344571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*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(при</w:t>
            </w:r>
            <w:r w:rsidRPr="00344571">
              <w:rPr>
                <w:rFonts w:ascii="Times New Roman" w:hAnsi="Times New Roman"/>
                <w:i/>
                <w:spacing w:val="18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полной</w:t>
            </w:r>
            <w:r w:rsidRPr="00344571">
              <w:rPr>
                <w:rFonts w:ascii="Times New Roman" w:hAnsi="Times New Roman"/>
                <w:i/>
                <w:spacing w:val="18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оплате</w:t>
            </w:r>
            <w:r w:rsidRPr="00344571">
              <w:rPr>
                <w:rFonts w:ascii="Times New Roman" w:hAnsi="Times New Roman"/>
                <w:i/>
                <w:spacing w:val="87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услуг,</w:t>
            </w:r>
            <w:r w:rsidRPr="00344571">
              <w:rPr>
                <w:rFonts w:ascii="Times New Roman" w:hAnsi="Times New Roman"/>
                <w:i/>
                <w:spacing w:val="1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«Заказчик» исполняет</w:t>
            </w:r>
            <w:r w:rsidRPr="00344571"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 xml:space="preserve">денежные обязательства </w:t>
            </w:r>
            <w:r w:rsidRPr="00344571">
              <w:rPr>
                <w:rFonts w:ascii="Times New Roman" w:hAnsi="Times New Roman"/>
                <w:i/>
                <w:sz w:val="18"/>
              </w:rPr>
              <w:t>перед</w:t>
            </w:r>
            <w:r w:rsidRPr="00344571">
              <w:rPr>
                <w:rFonts w:ascii="Times New Roman" w:hAnsi="Times New Roman"/>
                <w:i/>
                <w:spacing w:val="-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«Исполнителем»</w:t>
            </w:r>
            <w:r w:rsidRPr="00344571">
              <w:rPr>
                <w:rFonts w:ascii="Times New Roman" w:hAnsi="Times New Roman"/>
                <w:i/>
                <w:spacing w:val="1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z w:val="18"/>
              </w:rPr>
              <w:t>в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 xml:space="preserve"> полном</w:t>
            </w:r>
            <w:r w:rsidRPr="00344571">
              <w:rPr>
                <w:rFonts w:ascii="Times New Roman" w:hAnsi="Times New Roman"/>
                <w:i/>
                <w:spacing w:val="-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объеме,</w:t>
            </w:r>
            <w:r w:rsidRPr="00344571">
              <w:rPr>
                <w:rFonts w:ascii="Times New Roman" w:hAnsi="Times New Roman"/>
                <w:i/>
                <w:spacing w:val="1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z w:val="18"/>
              </w:rPr>
              <w:t>п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 xml:space="preserve"> 4.3.</w:t>
            </w:r>
            <w:r w:rsidRPr="00344571">
              <w:rPr>
                <w:rFonts w:ascii="Times New Roman" w:hAnsi="Times New Roman"/>
                <w:i/>
                <w:spacing w:val="1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является</w:t>
            </w:r>
            <w:r w:rsidRPr="00344571"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 xml:space="preserve">исполненным </w:t>
            </w:r>
            <w:r w:rsidRPr="00344571">
              <w:rPr>
                <w:rFonts w:ascii="Times New Roman" w:hAnsi="Times New Roman"/>
                <w:i/>
                <w:sz w:val="18"/>
              </w:rPr>
              <w:t>в</w:t>
            </w:r>
            <w:r w:rsidRPr="00344571">
              <w:rPr>
                <w:rFonts w:ascii="Times New Roman" w:hAnsi="Times New Roman"/>
                <w:i/>
                <w:spacing w:val="44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части</w:t>
            </w:r>
            <w:r w:rsidRPr="00344571">
              <w:rPr>
                <w:rFonts w:ascii="Times New Roman" w:hAnsi="Times New Roman"/>
                <w:i/>
                <w:spacing w:val="4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оплаты,</w:t>
            </w:r>
            <w:r w:rsidRPr="00344571">
              <w:rPr>
                <w:rFonts w:ascii="Times New Roman" w:hAnsi="Times New Roman"/>
                <w:i/>
                <w:spacing w:val="39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z w:val="18"/>
              </w:rPr>
              <w:t>УПД</w:t>
            </w:r>
            <w:r w:rsidRPr="00344571">
              <w:rPr>
                <w:rFonts w:ascii="Times New Roman" w:hAnsi="Times New Roman"/>
                <w:i/>
                <w:spacing w:val="4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подписывается</w:t>
            </w:r>
            <w:r w:rsidRPr="00344571">
              <w:rPr>
                <w:rFonts w:ascii="Times New Roman" w:hAnsi="Times New Roman"/>
                <w:i/>
                <w:spacing w:val="43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Сторонами</w:t>
            </w:r>
            <w:r w:rsidRPr="00344571">
              <w:rPr>
                <w:rFonts w:ascii="Times New Roman" w:hAnsi="Times New Roman"/>
                <w:i/>
                <w:spacing w:val="40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z w:val="18"/>
              </w:rPr>
              <w:t>после</w:t>
            </w:r>
            <w:r w:rsidRPr="00344571">
              <w:rPr>
                <w:rFonts w:ascii="Times New Roman" w:hAnsi="Times New Roman"/>
                <w:i/>
                <w:spacing w:val="40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достижения</w:t>
            </w:r>
            <w:r w:rsidRPr="00344571">
              <w:rPr>
                <w:rFonts w:ascii="Times New Roman" w:hAnsi="Times New Roman"/>
                <w:i/>
                <w:spacing w:val="41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z w:val="18"/>
              </w:rPr>
              <w:t>цели</w:t>
            </w:r>
            <w:r w:rsidRPr="00344571">
              <w:rPr>
                <w:rFonts w:ascii="Times New Roman" w:hAnsi="Times New Roman"/>
                <w:i/>
                <w:spacing w:val="40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по</w:t>
            </w:r>
            <w:r w:rsidRPr="00344571">
              <w:rPr>
                <w:rFonts w:ascii="Times New Roman" w:hAnsi="Times New Roman"/>
                <w:i/>
                <w:spacing w:val="4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договору,</w:t>
            </w:r>
            <w:r w:rsidRPr="00344571">
              <w:rPr>
                <w:rFonts w:ascii="Times New Roman" w:hAnsi="Times New Roman"/>
                <w:i/>
                <w:spacing w:val="4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данный</w:t>
            </w:r>
            <w:r w:rsidRPr="00344571">
              <w:rPr>
                <w:rFonts w:ascii="Times New Roman" w:hAnsi="Times New Roman"/>
                <w:i/>
                <w:spacing w:val="4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пункт</w:t>
            </w:r>
            <w:r w:rsidRPr="00344571">
              <w:rPr>
                <w:rFonts w:ascii="Times New Roman" w:hAnsi="Times New Roman"/>
                <w:i/>
                <w:spacing w:val="33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действуют</w:t>
            </w:r>
            <w:r w:rsidRPr="00344571">
              <w:rPr>
                <w:rFonts w:ascii="Times New Roman" w:hAnsi="Times New Roman"/>
                <w:i/>
                <w:spacing w:val="36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при</w:t>
            </w:r>
            <w:r w:rsidRPr="00344571">
              <w:rPr>
                <w:rFonts w:ascii="Times New Roman" w:hAnsi="Times New Roman"/>
                <w:i/>
                <w:spacing w:val="99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отметке</w:t>
            </w:r>
            <w:r w:rsidRPr="00344571">
              <w:rPr>
                <w:rFonts w:ascii="Times New Roman" w:hAnsi="Times New Roman"/>
                <w:i/>
                <w:spacing w:val="-3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b/>
                <w:sz w:val="18"/>
              </w:rPr>
              <w:t>«V»</w:t>
            </w:r>
            <w:r w:rsidRPr="00344571"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z w:val="18"/>
              </w:rPr>
              <w:t>в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 xml:space="preserve"> соответствующем</w:t>
            </w:r>
            <w:r w:rsidRPr="00344571">
              <w:rPr>
                <w:rFonts w:ascii="Times New Roman" w:hAnsi="Times New Roman"/>
                <w:i/>
                <w:spacing w:val="-2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поле после номерного</w:t>
            </w:r>
            <w:r w:rsidRPr="00344571">
              <w:rPr>
                <w:rFonts w:ascii="Times New Roman" w:hAnsi="Times New Roman"/>
                <w:i/>
                <w:spacing w:val="-4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обозначения</w:t>
            </w:r>
            <w:r w:rsidRPr="00344571"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настоящего</w:t>
            </w:r>
            <w:r w:rsidRPr="00344571">
              <w:rPr>
                <w:rFonts w:ascii="Times New Roman" w:hAnsi="Times New Roman"/>
                <w:i/>
                <w:spacing w:val="-3"/>
                <w:sz w:val="18"/>
              </w:rPr>
              <w:t xml:space="preserve"> </w:t>
            </w:r>
            <w:r w:rsidRPr="00344571">
              <w:rPr>
                <w:rFonts w:ascii="Times New Roman" w:hAnsi="Times New Roman"/>
                <w:i/>
                <w:spacing w:val="-1"/>
                <w:sz w:val="18"/>
              </w:rPr>
              <w:t>пункта)</w:t>
            </w:r>
          </w:p>
        </w:tc>
        <w:tc>
          <w:tcPr>
            <w:tcW w:w="5081" w:type="dxa"/>
          </w:tcPr>
          <w:p w14:paraId="2B82C7F7" w14:textId="1826F4D3" w:rsidR="003B6C19" w:rsidRPr="00344571" w:rsidRDefault="003B6C19" w:rsidP="003B6C19">
            <w:pPr>
              <w:rPr>
                <w:rFonts w:ascii="Times New Roman" w:hAnsi="Times New Roman" w:cs="Times New Roman"/>
              </w:rPr>
            </w:pPr>
            <w:r w:rsidRPr="00344571">
              <w:rPr>
                <w:rFonts w:ascii="Times New Roman" w:hAnsi="Times New Roman" w:cs="Times New Roman"/>
              </w:rPr>
              <w:t>Исключить</w:t>
            </w:r>
          </w:p>
        </w:tc>
        <w:tc>
          <w:tcPr>
            <w:tcW w:w="3621" w:type="dxa"/>
          </w:tcPr>
          <w:p w14:paraId="533E09FF" w14:textId="113022F8" w:rsidR="003B6C19" w:rsidRPr="00344571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Непонятно определение «полной без авансовой оплаты». Есть же п</w:t>
            </w:r>
            <w:r w:rsidRPr="00344571">
              <w:rPr>
                <w:rFonts w:ascii="Times New Roman" w:hAnsi="Times New Roman" w:cs="Times New Roman"/>
              </w:rPr>
              <w:t xml:space="preserve">ункт 4.2: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Предварительная оплата</w:t>
            </w:r>
            <w:r w:rsidRPr="00344571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производится «Заказчиком»</w:t>
            </w:r>
            <w:r w:rsidRPr="00344571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z w:val="21"/>
              </w:rPr>
              <w:t>в</w:t>
            </w:r>
            <w:r w:rsidRPr="00344571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течение</w:t>
            </w:r>
            <w:r w:rsidRPr="00344571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z w:val="21"/>
              </w:rPr>
              <w:t xml:space="preserve">5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(пяти) рабочих</w:t>
            </w:r>
            <w:r w:rsidRPr="00344571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дней</w:t>
            </w:r>
            <w:r w:rsidRPr="00344571">
              <w:rPr>
                <w:rFonts w:ascii="Times New Roman" w:hAnsi="Times New Roman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после</w:t>
            </w:r>
            <w:r w:rsidRPr="00344571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2"/>
                <w:sz w:val="21"/>
              </w:rPr>
              <w:t>подписания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color w:val="FF0000"/>
                <w:spacing w:val="-1"/>
                <w:sz w:val="21"/>
              </w:rPr>
              <w:t>Д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оговора</w:t>
            </w:r>
            <w:r w:rsidRPr="00344571">
              <w:rPr>
                <w:rFonts w:ascii="Times New Roman" w:hAnsi="Times New Roman"/>
                <w:spacing w:val="39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z w:val="21"/>
              </w:rPr>
              <w:t xml:space="preserve">и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составляет</w:t>
            </w:r>
            <w:r w:rsidRPr="00344571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b/>
                <w:sz w:val="20"/>
              </w:rPr>
              <w:t>50%</w:t>
            </w:r>
            <w:r w:rsidRPr="00344571">
              <w:rPr>
                <w:rFonts w:ascii="Times New Roman" w:hAnsi="Times New Roman"/>
                <w:b/>
                <w:sz w:val="20"/>
              </w:rPr>
              <w:tab/>
            </w:r>
            <w:r w:rsidRPr="00344571">
              <w:rPr>
                <w:rFonts w:ascii="Times New Roman" w:hAnsi="Times New Roman"/>
                <w:sz w:val="21"/>
              </w:rPr>
              <w:t>т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2"/>
                <w:sz w:val="21"/>
              </w:rPr>
              <w:t>общей</w:t>
            </w:r>
            <w:r w:rsidRPr="00344571">
              <w:rPr>
                <w:rFonts w:ascii="Times New Roman" w:hAnsi="Times New Roman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стоимости</w:t>
            </w:r>
            <w:r w:rsidRPr="00344571">
              <w:rPr>
                <w:rFonts w:ascii="Times New Roman" w:hAnsi="Times New Roman"/>
                <w:sz w:val="21"/>
              </w:rPr>
              <w:t xml:space="preserve"> </w:t>
            </w:r>
            <w:r w:rsidRPr="00344571">
              <w:rPr>
                <w:rFonts w:ascii="Times New Roman" w:hAnsi="Times New Roman"/>
                <w:spacing w:val="-1"/>
                <w:sz w:val="21"/>
              </w:rPr>
              <w:t>услуг.</w:t>
            </w:r>
          </w:p>
        </w:tc>
      </w:tr>
      <w:tr w:rsidR="003B6C19" w:rsidRPr="00E24D4E" w14:paraId="478EB6ED" w14:textId="77777777" w:rsidTr="00E24D4E">
        <w:tc>
          <w:tcPr>
            <w:tcW w:w="1208" w:type="dxa"/>
          </w:tcPr>
          <w:p w14:paraId="447F5372" w14:textId="2C838C6E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4650" w:type="dxa"/>
          </w:tcPr>
          <w:p w14:paraId="63B117C0" w14:textId="76872AE0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 в редакции Исполнителя</w:t>
            </w:r>
          </w:p>
        </w:tc>
        <w:tc>
          <w:tcPr>
            <w:tcW w:w="5081" w:type="dxa"/>
          </w:tcPr>
          <w:p w14:paraId="73056A79" w14:textId="7980442C" w:rsidR="003B6C19" w:rsidRPr="007E4282" w:rsidRDefault="003B6C19" w:rsidP="003B6C19">
            <w:pPr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E4282">
              <w:rPr>
                <w:rFonts w:ascii="Times New Roman" w:hAnsi="Times New Roman" w:cs="Times New Roman"/>
                <w:i/>
                <w:iCs/>
                <w:color w:val="FF0000"/>
              </w:rPr>
              <w:t>Дополнить Договор пунктом 4.7:</w:t>
            </w:r>
          </w:p>
          <w:p w14:paraId="147C291A" w14:textId="77777777" w:rsidR="003B6C19" w:rsidRPr="007E4282" w:rsidRDefault="003B6C19" w:rsidP="003B6C1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BE90AB3" w14:textId="7321136C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7E4282">
              <w:rPr>
                <w:rFonts w:ascii="Times New Roman" w:hAnsi="Times New Roman" w:cs="Times New Roman"/>
                <w:color w:val="FF0000"/>
              </w:rPr>
              <w:t>Сверка расчетов производится по требованию любой из Сторон. При этом Сторона, получившая Акт сверки расчетов, должна рассмотреть, подписать и возвратить его Стороне, направившей Акт, в срок не более 5 (пять) рабочих дней, следующих за днем его получения, либо в указанный срок представить свои письменные мотивированные возражения по полученному Акту сверки расчетов</w:t>
            </w:r>
          </w:p>
        </w:tc>
        <w:tc>
          <w:tcPr>
            <w:tcW w:w="3621" w:type="dxa"/>
          </w:tcPr>
          <w:p w14:paraId="564C48B9" w14:textId="77777777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</w:p>
        </w:tc>
      </w:tr>
      <w:tr w:rsidR="003B6C19" w:rsidRPr="00E24D4E" w14:paraId="6E15A417" w14:textId="77777777" w:rsidTr="00E24D4E">
        <w:tc>
          <w:tcPr>
            <w:tcW w:w="1208" w:type="dxa"/>
          </w:tcPr>
          <w:p w14:paraId="00BEDF86" w14:textId="6A21C74B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650" w:type="dxa"/>
          </w:tcPr>
          <w:p w14:paraId="3591D8A5" w14:textId="56ABA310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случае,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если</w:t>
            </w:r>
            <w:r w:rsidRPr="00CC34CF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процессе</w:t>
            </w:r>
            <w:r w:rsidRPr="00CC34CF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осуществления</w:t>
            </w:r>
            <w:r w:rsidRPr="00CC34CF">
              <w:rPr>
                <w:rFonts w:ascii="Times New Roman" w:hAnsi="Times New Roman"/>
                <w:spacing w:val="2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«Исполнителем»</w:t>
            </w:r>
            <w:r w:rsidRPr="00CC34CF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услуги</w:t>
            </w:r>
            <w:r w:rsidRPr="00CC34CF">
              <w:rPr>
                <w:rFonts w:ascii="Times New Roman" w:hAnsi="Times New Roman"/>
                <w:spacing w:val="2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«Заказчик»</w:t>
            </w:r>
            <w:r w:rsidRPr="00CC34CF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какой-либо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причине</w:t>
            </w:r>
            <w:r w:rsidRPr="00CC34CF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отказался</w:t>
            </w:r>
            <w:r w:rsidRPr="00CC34CF">
              <w:rPr>
                <w:rFonts w:ascii="Times New Roman" w:hAnsi="Times New Roman"/>
                <w:spacing w:val="9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от</w:t>
            </w:r>
            <w:r w:rsidRPr="00CC34CF">
              <w:rPr>
                <w:rFonts w:ascii="Times New Roman" w:hAnsi="Times New Roman"/>
                <w:spacing w:val="18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таковой,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или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исполнение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задания</w:t>
            </w:r>
            <w:r w:rsidRPr="00CC34CF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становится</w:t>
            </w:r>
            <w:r w:rsidRPr="00CC34CF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невозможным</w:t>
            </w:r>
            <w:r w:rsidRPr="00CC34CF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вине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Заказчика</w:t>
            </w:r>
            <w:r w:rsidRPr="00CC34CF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(непредставление</w:t>
            </w:r>
            <w:r w:rsidRPr="00CC34CF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документов,</w:t>
            </w:r>
            <w:r w:rsidRPr="00CC34CF">
              <w:rPr>
                <w:rFonts w:ascii="Times New Roman" w:hAnsi="Times New Roman"/>
                <w:spacing w:val="9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либо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представление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опозданием,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делающим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lastRenderedPageBreak/>
              <w:t>невозможным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исполнить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поручение,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представление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недостоверных</w:t>
            </w:r>
            <w:r w:rsidRPr="00CC34CF">
              <w:rPr>
                <w:rFonts w:ascii="Times New Roman" w:hAnsi="Times New Roman"/>
                <w:spacing w:val="9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сведений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и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другие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действия,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существенно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затрудняющие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исполнение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поручения),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или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приостановил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ее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без</w:t>
            </w:r>
            <w:r w:rsidRPr="00CC34CF">
              <w:rPr>
                <w:rFonts w:ascii="Times New Roman" w:hAnsi="Times New Roman"/>
                <w:spacing w:val="7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согласования</w:t>
            </w:r>
            <w:r w:rsidRPr="00CC34CF"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«Исполнителем»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более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чем</w:t>
            </w:r>
            <w:r w:rsidRPr="00CC34CF"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на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три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месяца,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Заказчик</w:t>
            </w:r>
            <w:r w:rsidRPr="00CC34CF"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соответствие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условиями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норм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п.2</w:t>
            </w:r>
            <w:r w:rsidRPr="00CC34CF"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ст.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978 и</w:t>
            </w:r>
            <w:r w:rsidRPr="00CC34CF">
              <w:rPr>
                <w:rFonts w:ascii="Times New Roman" w:hAnsi="Times New Roman"/>
                <w:spacing w:val="7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ст.</w:t>
            </w:r>
            <w:r w:rsidRPr="00CC34CF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717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ГК</w:t>
            </w:r>
            <w:r w:rsidRPr="00CC34CF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РФ</w:t>
            </w:r>
            <w:r w:rsidRPr="00CC34CF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возмещает</w:t>
            </w:r>
            <w:r w:rsidRPr="00CC34CF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«Исполнителю»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убытки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виде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неполученных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доходов</w:t>
            </w:r>
            <w:r w:rsidRPr="00CC34CF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(упущенная</w:t>
            </w:r>
            <w:r w:rsidRPr="00CC34CF">
              <w:rPr>
                <w:rFonts w:ascii="Times New Roman" w:hAnsi="Times New Roman"/>
                <w:spacing w:val="1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выгода)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размере,</w:t>
            </w:r>
            <w:r w:rsidRPr="00CC34CF">
              <w:rPr>
                <w:rFonts w:ascii="Times New Roman" w:hAnsi="Times New Roman"/>
                <w:spacing w:val="7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как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если</w:t>
            </w:r>
            <w:r w:rsidRPr="00CC34CF">
              <w:rPr>
                <w:rFonts w:ascii="Times New Roman" w:hAnsi="Times New Roman"/>
                <w:sz w:val="21"/>
              </w:rPr>
              <w:t xml:space="preserve"> бы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услуги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были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оказаны</w:t>
            </w:r>
            <w:r w:rsidRPr="00CC34CF">
              <w:rPr>
                <w:rFonts w:ascii="Times New Roman" w:hAnsi="Times New Roman"/>
                <w:sz w:val="21"/>
              </w:rPr>
              <w:t xml:space="preserve"> в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полном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объеме,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причем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денежные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средства,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уплаченные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Заказчиком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7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соответствии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п.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4.2.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договора,</w:t>
            </w:r>
            <w:r w:rsidRPr="00CC34CF"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возврату</w:t>
            </w:r>
            <w:r w:rsidRPr="00CC34CF"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не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подлежат.</w:t>
            </w:r>
          </w:p>
        </w:tc>
        <w:tc>
          <w:tcPr>
            <w:tcW w:w="5081" w:type="dxa"/>
          </w:tcPr>
          <w:p w14:paraId="3730F7ED" w14:textId="38BC676A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  <w:r w:rsidRPr="007E4282">
              <w:rPr>
                <w:rFonts w:ascii="Times New Roman" w:hAnsi="Times New Roman" w:cs="Times New Roman"/>
                <w:color w:val="FF0000"/>
              </w:rPr>
              <w:lastRenderedPageBreak/>
              <w:t>Исключить</w:t>
            </w:r>
          </w:p>
        </w:tc>
        <w:tc>
          <w:tcPr>
            <w:tcW w:w="3621" w:type="dxa"/>
          </w:tcPr>
          <w:p w14:paraId="0BF564DF" w14:textId="37C857C4" w:rsidR="003B6C19" w:rsidRPr="0054423A" w:rsidRDefault="003B6C19" w:rsidP="003B6C1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04040"/>
                <w:lang w:eastAsia="ru-RU"/>
              </w:rPr>
            </w:pPr>
            <w:r w:rsidRPr="0054423A">
              <w:rPr>
                <w:rFonts w:ascii="Times New Roman" w:hAnsi="Times New Roman" w:cs="Times New Roman"/>
                <w:spacing w:val="-2"/>
              </w:rPr>
              <w:t>Требование возмещения упущенной выгоды при отказе часто выглядит как попытка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4423A">
              <w:rPr>
                <w:rFonts w:ascii="Times New Roman" w:hAnsi="Times New Roman" w:cs="Times New Roman"/>
                <w:spacing w:val="-2"/>
              </w:rPr>
              <w:t>необоснованного обогащения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4423A">
              <w:rPr>
                <w:rFonts w:ascii="Times New Roman" w:hAnsi="Times New Roman" w:cs="Times New Roman"/>
                <w:spacing w:val="-2"/>
              </w:rPr>
              <w:t>или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4423A">
              <w:rPr>
                <w:rFonts w:ascii="Times New Roman" w:hAnsi="Times New Roman" w:cs="Times New Roman"/>
                <w:spacing w:val="-2"/>
              </w:rPr>
              <w:t>наложения чрезмерно обременительных последствий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4423A">
              <w:rPr>
                <w:rFonts w:ascii="Times New Roman" w:hAnsi="Times New Roman" w:cs="Times New Roman"/>
                <w:spacing w:val="-2"/>
              </w:rPr>
              <w:t xml:space="preserve">на сторону, </w:t>
            </w:r>
            <w:r w:rsidRPr="0054423A">
              <w:rPr>
                <w:rFonts w:ascii="Times New Roman" w:hAnsi="Times New Roman" w:cs="Times New Roman"/>
                <w:spacing w:val="-2"/>
              </w:rPr>
              <w:lastRenderedPageBreak/>
              <w:t>реализующую свое</w:t>
            </w:r>
            <w:r w:rsidRPr="0054423A">
              <w:rPr>
                <w:rFonts w:ascii="Times New Roman" w:eastAsia="Times New Roman" w:hAnsi="Times New Roman" w:cs="Times New Roman"/>
                <w:color w:val="404040"/>
                <w:lang w:eastAsia="ru-RU"/>
              </w:rPr>
              <w:t xml:space="preserve"> договорное право. Суды могут расценить такое условие как недобросовестное, особенно если сумма потенциальной упущенной выгоды несоизмеримо велика по сравнению с реальными потерями или стоимостью договора.</w:t>
            </w:r>
          </w:p>
          <w:p w14:paraId="6E6BAFBD" w14:textId="77777777" w:rsidR="003B6C19" w:rsidRPr="0054423A" w:rsidRDefault="003B6C19" w:rsidP="003B6C1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54423A">
              <w:rPr>
                <w:rFonts w:ascii="Times New Roman" w:hAnsi="Times New Roman" w:cs="Times New Roman"/>
                <w:spacing w:val="-2"/>
              </w:rPr>
              <w:t>Российские суды в подавляющем большинстве случаев отказывают во взыскании упущенной выгоды при одностороннем отказе от договора, если такой отказ прямо предусмотрен законом или договором.</w:t>
            </w:r>
          </w:p>
          <w:p w14:paraId="6648DC64" w14:textId="1C3BAE4C" w:rsidR="003B6C19" w:rsidRPr="0054423A" w:rsidRDefault="003B6C19" w:rsidP="003B6C1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54423A">
              <w:rPr>
                <w:color w:val="404040"/>
                <w:sz w:val="22"/>
                <w:szCs w:val="22"/>
              </w:rPr>
              <w:t>Истец обязан доказать:</w:t>
            </w:r>
          </w:p>
          <w:p w14:paraId="143BC46B" w14:textId="77777777" w:rsidR="003B6C19" w:rsidRPr="0054423A" w:rsidRDefault="003B6C19" w:rsidP="003B6C19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54423A">
              <w:rPr>
                <w:color w:val="404040"/>
                <w:sz w:val="22"/>
                <w:szCs w:val="22"/>
              </w:rPr>
              <w:t>Размер убытков.</w:t>
            </w:r>
          </w:p>
          <w:p w14:paraId="53EAF96A" w14:textId="77777777" w:rsidR="003B6C19" w:rsidRPr="0054423A" w:rsidRDefault="003B6C19" w:rsidP="003B6C19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</w:rPr>
            </w:pPr>
            <w:r w:rsidRPr="0054423A">
              <w:rPr>
                <w:color w:val="404040"/>
                <w:sz w:val="22"/>
                <w:szCs w:val="22"/>
              </w:rPr>
              <w:t>Причинно-следственную связь между нарушением (отказом от договора) и возникшими убытками.</w:t>
            </w:r>
          </w:p>
          <w:p w14:paraId="64C370A1" w14:textId="77777777" w:rsidR="003B6C19" w:rsidRPr="0054423A" w:rsidRDefault="003B6C19" w:rsidP="003B6C19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  <w:shd w:val="clear" w:color="auto" w:fill="FFFFFF"/>
              </w:rPr>
            </w:pPr>
            <w:r w:rsidRPr="0054423A">
              <w:rPr>
                <w:color w:val="404040"/>
                <w:sz w:val="22"/>
                <w:szCs w:val="22"/>
              </w:rPr>
              <w:t>Принятие разумных мер к уменьшению убытков/</w:t>
            </w:r>
          </w:p>
          <w:p w14:paraId="4BFB13B9" w14:textId="5C00948E" w:rsidR="003B6C19" w:rsidRPr="0054423A" w:rsidRDefault="003B6C19" w:rsidP="003B6C19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color w:val="404040"/>
                <w:sz w:val="22"/>
                <w:szCs w:val="22"/>
                <w:shd w:val="clear" w:color="auto" w:fill="FFFFFF"/>
              </w:rPr>
            </w:pPr>
            <w:r w:rsidRPr="0054423A">
              <w:rPr>
                <w:color w:val="404040"/>
                <w:sz w:val="22"/>
                <w:szCs w:val="22"/>
                <w:shd w:val="clear" w:color="auto" w:fill="FFFFFF"/>
              </w:rPr>
              <w:t>Суды требуют</w:t>
            </w:r>
            <w:r>
              <w:rPr>
                <w:color w:val="404040"/>
                <w:sz w:val="22"/>
                <w:szCs w:val="22"/>
                <w:shd w:val="clear" w:color="auto" w:fill="FFFFFF"/>
              </w:rPr>
              <w:t xml:space="preserve"> </w:t>
            </w:r>
            <w:r w:rsidRPr="0054423A">
              <w:rPr>
                <w:rStyle w:val="a4"/>
                <w:color w:val="404040"/>
                <w:sz w:val="22"/>
                <w:szCs w:val="22"/>
                <w:shd w:val="clear" w:color="auto" w:fill="FFFFFF"/>
              </w:rPr>
              <w:t>исключительно убедительных, конкретных и документально подтвержденных доказательств</w:t>
            </w:r>
            <w:r w:rsidRPr="0054423A">
              <w:t xml:space="preserve"> </w:t>
            </w:r>
            <w:r w:rsidRPr="0054423A">
              <w:rPr>
                <w:color w:val="404040"/>
                <w:sz w:val="22"/>
                <w:szCs w:val="22"/>
                <w:shd w:val="clear" w:color="auto" w:fill="FFFFFF"/>
              </w:rPr>
              <w:t xml:space="preserve">того, что </w:t>
            </w:r>
            <w:r w:rsidRPr="0054423A">
              <w:rPr>
                <w:rStyle w:val="a5"/>
                <w:color w:val="404040"/>
                <w:sz w:val="22"/>
                <w:szCs w:val="22"/>
                <w:shd w:val="clear" w:color="auto" w:fill="FFFFFF"/>
              </w:rPr>
              <w:t>именно</w:t>
            </w:r>
            <w:r w:rsidRPr="0054423A">
              <w:t xml:space="preserve"> </w:t>
            </w:r>
            <w:r w:rsidRPr="0054423A">
              <w:rPr>
                <w:color w:val="404040"/>
                <w:sz w:val="22"/>
                <w:szCs w:val="22"/>
                <w:shd w:val="clear" w:color="auto" w:fill="FFFFFF"/>
              </w:rPr>
              <w:t xml:space="preserve">этот доход </w:t>
            </w:r>
            <w:r w:rsidRPr="0054423A">
              <w:rPr>
                <w:rStyle w:val="a5"/>
                <w:color w:val="404040"/>
                <w:sz w:val="22"/>
                <w:szCs w:val="22"/>
                <w:shd w:val="clear" w:color="auto" w:fill="FFFFFF"/>
              </w:rPr>
              <w:t>обязательно</w:t>
            </w:r>
            <w:r w:rsidRPr="0054423A">
              <w:t xml:space="preserve"> </w:t>
            </w:r>
            <w:r w:rsidRPr="0054423A">
              <w:rPr>
                <w:color w:val="404040"/>
                <w:sz w:val="22"/>
                <w:szCs w:val="22"/>
                <w:shd w:val="clear" w:color="auto" w:fill="FFFFFF"/>
              </w:rPr>
              <w:t xml:space="preserve">был бы получен, </w:t>
            </w:r>
            <w:r w:rsidRPr="0054423A">
              <w:rPr>
                <w:rStyle w:val="a5"/>
                <w:color w:val="404040"/>
                <w:sz w:val="22"/>
                <w:szCs w:val="22"/>
                <w:shd w:val="clear" w:color="auto" w:fill="FFFFFF"/>
              </w:rPr>
              <w:t>если бы не</w:t>
            </w:r>
            <w:r w:rsidRPr="0054423A">
              <w:t xml:space="preserve"> </w:t>
            </w:r>
            <w:r w:rsidRPr="0054423A">
              <w:rPr>
                <w:color w:val="404040"/>
                <w:sz w:val="22"/>
                <w:szCs w:val="22"/>
                <w:shd w:val="clear" w:color="auto" w:fill="FFFFFF"/>
              </w:rPr>
              <w:t>отказ от договора. Доказать это "с разумной степенью достоверности" (как часто формулируют суды) крайне сложно.</w:t>
            </w:r>
          </w:p>
          <w:p w14:paraId="6CA41710" w14:textId="0DB11FCF" w:rsidR="003B6C19" w:rsidRPr="007E4282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54423A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 xml:space="preserve">Если договор прямо предусматривают право на </w:t>
            </w:r>
            <w:r w:rsidRPr="0054423A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lastRenderedPageBreak/>
              <w:t xml:space="preserve">односторонний отказ, то сам по себе </w:t>
            </w:r>
            <w:r w:rsidRPr="0054423A">
              <w:rPr>
                <w:rStyle w:val="a4"/>
                <w:rFonts w:ascii="Times New Roman" w:hAnsi="Times New Roman" w:cs="Times New Roman"/>
                <w:color w:val="404040"/>
                <w:shd w:val="clear" w:color="auto" w:fill="FFFFFF"/>
              </w:rPr>
              <w:t>правомерный отказ не является нарушением обязательства</w:t>
            </w:r>
            <w:r w:rsidRPr="0054423A">
              <w:rPr>
                <w:rFonts w:ascii="Times New Roman" w:hAnsi="Times New Roman" w:cs="Times New Roman"/>
                <w:color w:val="404040"/>
                <w:shd w:val="clear" w:color="auto" w:fill="FFFFFF"/>
              </w:rPr>
              <w:t>.</w:t>
            </w:r>
          </w:p>
        </w:tc>
      </w:tr>
      <w:tr w:rsidR="003B6C19" w:rsidRPr="00E24D4E" w14:paraId="1D8636D8" w14:textId="77777777" w:rsidTr="00E24D4E">
        <w:tc>
          <w:tcPr>
            <w:tcW w:w="1208" w:type="dxa"/>
          </w:tcPr>
          <w:p w14:paraId="55B2DB64" w14:textId="0E019F5D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6.4.</w:t>
            </w:r>
          </w:p>
        </w:tc>
        <w:tc>
          <w:tcPr>
            <w:tcW w:w="4650" w:type="dxa"/>
          </w:tcPr>
          <w:p w14:paraId="4997804A" w14:textId="0CAC2D46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34CF">
              <w:rPr>
                <w:rFonts w:ascii="Times New Roman" w:hAnsi="Times New Roman"/>
                <w:sz w:val="21"/>
              </w:rPr>
              <w:t xml:space="preserve">В 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случае</w:t>
            </w:r>
            <w:proofErr w:type="gramEnd"/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возникновения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споров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настоящему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Договору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стороны</w:t>
            </w:r>
            <w:r w:rsidRPr="00CC34CF">
              <w:rPr>
                <w:rFonts w:ascii="Times New Roman" w:hAnsi="Times New Roman"/>
                <w:sz w:val="21"/>
              </w:rPr>
              <w:t xml:space="preserve"> 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разрешают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их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путем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переговоров,</w:t>
            </w:r>
            <w:r w:rsidRPr="00CC34CF">
              <w:rPr>
                <w:rFonts w:ascii="Times New Roman" w:hAnsi="Times New Roman"/>
                <w:sz w:val="21"/>
              </w:rPr>
              <w:t xml:space="preserve">  а 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при</w:t>
            </w:r>
            <w:r w:rsidRPr="00CC34CF">
              <w:rPr>
                <w:rFonts w:ascii="Times New Roman" w:hAnsi="Times New Roman"/>
                <w:spacing w:val="5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невозможности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разрешения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споров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 xml:space="preserve">в 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досудебном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порядке,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стороны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передают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дело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на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рассмотрение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4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Арбитражный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суд</w:t>
            </w:r>
            <w:r w:rsidRPr="00CC34CF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 w:rsidRPr="007E4282">
              <w:rPr>
                <w:rFonts w:ascii="Times New Roman" w:hAnsi="Times New Roman"/>
                <w:color w:val="FF0000"/>
                <w:spacing w:val="-1"/>
                <w:sz w:val="21"/>
              </w:rPr>
              <w:t>г.</w:t>
            </w:r>
            <w:r w:rsidRPr="007E4282">
              <w:rPr>
                <w:rFonts w:ascii="Times New Roman" w:hAnsi="Times New Roman"/>
                <w:color w:val="FF0000"/>
                <w:spacing w:val="9"/>
                <w:sz w:val="21"/>
              </w:rPr>
              <w:t xml:space="preserve"> </w:t>
            </w:r>
            <w:r w:rsidRPr="007E4282">
              <w:rPr>
                <w:rFonts w:ascii="Times New Roman" w:hAnsi="Times New Roman"/>
                <w:color w:val="FF0000"/>
                <w:spacing w:val="-1"/>
                <w:sz w:val="21"/>
              </w:rPr>
              <w:t>Санкт-Петербурга</w:t>
            </w:r>
            <w:r w:rsidRPr="007E4282">
              <w:rPr>
                <w:rFonts w:ascii="Times New Roman" w:hAnsi="Times New Roman"/>
                <w:color w:val="FF0000"/>
                <w:spacing w:val="12"/>
                <w:sz w:val="21"/>
              </w:rPr>
              <w:t xml:space="preserve"> </w:t>
            </w:r>
            <w:r w:rsidRPr="007E4282">
              <w:rPr>
                <w:rFonts w:ascii="Times New Roman" w:hAnsi="Times New Roman"/>
                <w:color w:val="FF0000"/>
                <w:sz w:val="21"/>
              </w:rPr>
              <w:t>и</w:t>
            </w:r>
            <w:r w:rsidRPr="007E4282">
              <w:rPr>
                <w:rFonts w:ascii="Times New Roman" w:hAnsi="Times New Roman"/>
                <w:color w:val="FF0000"/>
                <w:spacing w:val="9"/>
                <w:sz w:val="21"/>
              </w:rPr>
              <w:t xml:space="preserve"> </w:t>
            </w:r>
            <w:r w:rsidRPr="007E4282">
              <w:rPr>
                <w:rFonts w:ascii="Times New Roman" w:hAnsi="Times New Roman"/>
                <w:color w:val="FF0000"/>
                <w:spacing w:val="-1"/>
                <w:sz w:val="21"/>
              </w:rPr>
              <w:t>Ленинградской</w:t>
            </w:r>
            <w:r w:rsidRPr="007E4282">
              <w:rPr>
                <w:rFonts w:ascii="Times New Roman" w:hAnsi="Times New Roman"/>
                <w:color w:val="FF0000"/>
                <w:spacing w:val="12"/>
                <w:sz w:val="21"/>
              </w:rPr>
              <w:t xml:space="preserve"> </w:t>
            </w:r>
            <w:r w:rsidRPr="007E4282">
              <w:rPr>
                <w:rFonts w:ascii="Times New Roman" w:hAnsi="Times New Roman"/>
                <w:color w:val="FF0000"/>
                <w:spacing w:val="-1"/>
                <w:sz w:val="21"/>
              </w:rPr>
              <w:t>области,</w:t>
            </w:r>
            <w:r w:rsidRPr="007E4282">
              <w:rPr>
                <w:rFonts w:ascii="Times New Roman" w:hAnsi="Times New Roman"/>
                <w:color w:val="FF0000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соблюдением</w:t>
            </w:r>
            <w:r w:rsidRPr="00CC34CF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претензионного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порядка,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срок</w:t>
            </w:r>
            <w:r w:rsidRPr="00CC34CF">
              <w:rPr>
                <w:rFonts w:ascii="Times New Roman" w:hAnsi="Times New Roman"/>
                <w:spacing w:val="6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 xml:space="preserve">рассмотрения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претензии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стороной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составляет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15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календарных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дней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дня ее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получения.</w:t>
            </w:r>
          </w:p>
        </w:tc>
        <w:tc>
          <w:tcPr>
            <w:tcW w:w="5081" w:type="dxa"/>
          </w:tcPr>
          <w:p w14:paraId="5421857A" w14:textId="1880B7A9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34CF">
              <w:rPr>
                <w:rFonts w:ascii="Times New Roman" w:hAnsi="Times New Roman"/>
                <w:sz w:val="21"/>
              </w:rPr>
              <w:t xml:space="preserve">В 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случае</w:t>
            </w:r>
            <w:proofErr w:type="gramEnd"/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возникновения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споров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настоящему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Договору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стороны</w:t>
            </w:r>
            <w:r w:rsidRPr="00CC34CF">
              <w:rPr>
                <w:rFonts w:ascii="Times New Roman" w:hAnsi="Times New Roman"/>
                <w:sz w:val="21"/>
              </w:rPr>
              <w:t xml:space="preserve"> 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разрешают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их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путем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переговоров,</w:t>
            </w:r>
            <w:r w:rsidRPr="00CC34CF">
              <w:rPr>
                <w:rFonts w:ascii="Times New Roman" w:hAnsi="Times New Roman"/>
                <w:sz w:val="21"/>
              </w:rPr>
              <w:t xml:space="preserve">  а 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при</w:t>
            </w:r>
            <w:r w:rsidRPr="00CC34CF">
              <w:rPr>
                <w:rFonts w:ascii="Times New Roman" w:hAnsi="Times New Roman"/>
                <w:spacing w:val="5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невозможности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разрешения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споров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 xml:space="preserve">в </w:t>
            </w:r>
            <w:r w:rsidRPr="00CC34CF">
              <w:rPr>
                <w:rFonts w:ascii="Times New Roman" w:hAnsi="Times New Roman"/>
                <w:spacing w:val="5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досудебном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порядке,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стороны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передают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дело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на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рассмотрение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50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в</w:t>
            </w:r>
            <w:r w:rsidRPr="00CC34CF">
              <w:rPr>
                <w:rFonts w:ascii="Times New Roman" w:hAnsi="Times New Roman"/>
                <w:spacing w:val="4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Арбитражный</w:t>
            </w:r>
            <w:r w:rsidRPr="00CC34CF"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суд</w:t>
            </w:r>
            <w:r w:rsidRPr="00CC34CF">
              <w:rPr>
                <w:rFonts w:ascii="Times New Roman" w:hAnsi="Times New Roman"/>
                <w:spacing w:val="15"/>
                <w:sz w:val="21"/>
              </w:rPr>
              <w:t xml:space="preserve"> </w:t>
            </w:r>
            <w:r>
              <w:rPr>
                <w:rFonts w:ascii="Times New Roman" w:hAnsi="Times New Roman"/>
                <w:color w:val="FF0000"/>
                <w:spacing w:val="-1"/>
                <w:sz w:val="21"/>
              </w:rPr>
              <w:t>по месту нахождения истца</w:t>
            </w:r>
            <w:r w:rsidRPr="007E4282">
              <w:rPr>
                <w:rFonts w:ascii="Times New Roman" w:hAnsi="Times New Roman"/>
                <w:color w:val="FF0000"/>
                <w:spacing w:val="-1"/>
                <w:sz w:val="21"/>
              </w:rPr>
              <w:t>,</w:t>
            </w:r>
            <w:r w:rsidRPr="007E4282">
              <w:rPr>
                <w:rFonts w:ascii="Times New Roman" w:hAnsi="Times New Roman"/>
                <w:color w:val="FF0000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соблюдением</w:t>
            </w:r>
            <w:r w:rsidRPr="00CC34CF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претензионного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порядка,</w:t>
            </w:r>
            <w:r w:rsidRPr="00CC34CF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срок</w:t>
            </w:r>
            <w:r w:rsidRPr="00CC34CF">
              <w:rPr>
                <w:rFonts w:ascii="Times New Roman" w:hAnsi="Times New Roman"/>
                <w:spacing w:val="6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 xml:space="preserve">рассмотрения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претензии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стороной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составляет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15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календарных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дней</w:t>
            </w:r>
            <w:r w:rsidRPr="00CC34CF">
              <w:rPr>
                <w:rFonts w:ascii="Times New Roman" w:hAnsi="Times New Roman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дня ее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получения.</w:t>
            </w:r>
          </w:p>
        </w:tc>
        <w:tc>
          <w:tcPr>
            <w:tcW w:w="3621" w:type="dxa"/>
          </w:tcPr>
          <w:p w14:paraId="250A770F" w14:textId="77777777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</w:p>
        </w:tc>
      </w:tr>
      <w:tr w:rsidR="003B6C19" w:rsidRPr="00E24D4E" w14:paraId="1993EF6D" w14:textId="77777777" w:rsidTr="00E24D4E">
        <w:tc>
          <w:tcPr>
            <w:tcW w:w="1208" w:type="dxa"/>
          </w:tcPr>
          <w:p w14:paraId="74B89957" w14:textId="1A20B9E7" w:rsidR="003B6C19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4650" w:type="dxa"/>
          </w:tcPr>
          <w:p w14:paraId="68DF9BCF" w14:textId="542F119E" w:rsidR="003B6C19" w:rsidRPr="0054423A" w:rsidRDefault="003B6C19" w:rsidP="003B6C19">
            <w:pPr>
              <w:pStyle w:val="TableParagraph"/>
              <w:spacing w:line="224" w:lineRule="exact"/>
              <w:ind w:left="80"/>
              <w:jc w:val="both"/>
              <w:rPr>
                <w:rFonts w:ascii="Times New Roman" w:hAnsi="Times New Roman"/>
                <w:spacing w:val="-1"/>
                <w:sz w:val="21"/>
                <w:highlight w:val="yellow"/>
                <w:lang w:val="ru-RU"/>
              </w:rPr>
            </w:pP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Продление</w:t>
            </w:r>
            <w:r w:rsidRPr="00CC34CF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CC34CF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расторжение</w:t>
            </w:r>
            <w:r w:rsidRPr="00CC34CF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настоящего</w:t>
            </w:r>
            <w:r w:rsidRPr="00CC34CF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Договора</w:t>
            </w:r>
            <w:r w:rsidRPr="00CC34CF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по</w:t>
            </w:r>
            <w:r w:rsidRPr="00CC34CF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инициативе</w:t>
            </w:r>
            <w:r w:rsidRPr="00CC34CF">
              <w:rPr>
                <w:rFonts w:ascii="Times New Roman" w:hAnsi="Times New Roman"/>
                <w:spacing w:val="5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одной</w:t>
            </w:r>
            <w:r w:rsidRPr="00CC34CF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из</w:t>
            </w:r>
            <w:r w:rsidRPr="00CC34CF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сторон</w:t>
            </w:r>
            <w:r w:rsidRPr="00CC34CF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возможно</w:t>
            </w:r>
            <w:r w:rsidRPr="00CC34CF">
              <w:rPr>
                <w:rFonts w:ascii="Times New Roman" w:hAnsi="Times New Roman"/>
                <w:spacing w:val="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>с</w:t>
            </w:r>
            <w:r w:rsidRPr="00CC34CF">
              <w:rPr>
                <w:rFonts w:ascii="Times New Roman" w:hAnsi="Times New Roman"/>
                <w:spacing w:val="4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учетом</w:t>
            </w:r>
            <w:r w:rsidRPr="00CC34CF">
              <w:rPr>
                <w:rFonts w:ascii="Times New Roman" w:hAnsi="Times New Roman"/>
                <w:spacing w:val="8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взаимных</w:t>
            </w:r>
            <w:r w:rsidRPr="00CC34CF">
              <w:rPr>
                <w:rFonts w:ascii="Times New Roman" w:hAnsi="Times New Roman"/>
                <w:spacing w:val="71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финансовых 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и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иных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интересов</w:t>
            </w:r>
            <w:r w:rsidRPr="00CC34CF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4763A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  <w:lang w:val="ru-RU"/>
              </w:rPr>
              <w:t>С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торон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обоюдном</w:t>
            </w:r>
            <w:r w:rsidRPr="00CC34CF">
              <w:rPr>
                <w:rFonts w:ascii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согласии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или</w:t>
            </w:r>
            <w:r w:rsidRPr="00CC34CF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на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основе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действующего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законодательства.</w:t>
            </w:r>
          </w:p>
        </w:tc>
        <w:tc>
          <w:tcPr>
            <w:tcW w:w="5081" w:type="dxa"/>
          </w:tcPr>
          <w:p w14:paraId="6569421E" w14:textId="5CE3D37F" w:rsidR="003B6C19" w:rsidRPr="00E24D4E" w:rsidRDefault="003B6C19" w:rsidP="003B6C19">
            <w:pPr>
              <w:jc w:val="both"/>
              <w:rPr>
                <w:rFonts w:ascii="Times New Roman" w:hAnsi="Times New Roman" w:cs="Times New Roman"/>
              </w:rPr>
            </w:pPr>
            <w:r w:rsidRPr="00CC34CF">
              <w:rPr>
                <w:rFonts w:ascii="Times New Roman" w:hAnsi="Times New Roman"/>
                <w:spacing w:val="-1"/>
                <w:sz w:val="21"/>
              </w:rPr>
              <w:t>Продление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или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расторжение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настоящего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Договора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по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инициативе</w:t>
            </w:r>
            <w:r w:rsidRPr="00CC34CF">
              <w:rPr>
                <w:rFonts w:ascii="Times New Roman" w:hAnsi="Times New Roman"/>
                <w:spacing w:val="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одной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из</w:t>
            </w:r>
            <w:r w:rsidRPr="00CC34CF">
              <w:rPr>
                <w:rFonts w:ascii="Times New Roman" w:hAnsi="Times New Roman"/>
                <w:spacing w:val="8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сторон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возможно</w:t>
            </w:r>
            <w:r w:rsidRPr="00CC34CF">
              <w:rPr>
                <w:rFonts w:ascii="Times New Roman" w:hAnsi="Times New Roman"/>
                <w:spacing w:val="7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</w:rPr>
              <w:t>с</w:t>
            </w:r>
            <w:r w:rsidRPr="00CC34CF"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учетом</w:t>
            </w:r>
            <w:r w:rsidRPr="00CC34CF">
              <w:rPr>
                <w:rFonts w:ascii="Times New Roman" w:hAnsi="Times New Roman"/>
                <w:spacing w:val="8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взаимных</w:t>
            </w:r>
            <w:r w:rsidRPr="00CC34CF">
              <w:rPr>
                <w:rFonts w:ascii="Times New Roman" w:hAnsi="Times New Roman"/>
                <w:spacing w:val="71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 xml:space="preserve">финансовых </w:t>
            </w:r>
            <w:r w:rsidRPr="00CC34CF">
              <w:rPr>
                <w:rFonts w:ascii="Times New Roman" w:hAnsi="Times New Roman"/>
                <w:sz w:val="21"/>
              </w:rPr>
              <w:t xml:space="preserve">и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иных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интересов</w:t>
            </w:r>
            <w:r w:rsidRPr="00CC34CF"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 w:rsidRPr="004763A7">
              <w:rPr>
                <w:rFonts w:ascii="Times New Roman" w:hAnsi="Times New Roman"/>
                <w:color w:val="FF0000"/>
                <w:spacing w:val="-1"/>
                <w:sz w:val="21"/>
                <w:highlight w:val="yellow"/>
              </w:rPr>
              <w:t>С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торон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при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обоюдном</w:t>
            </w:r>
            <w:r w:rsidRPr="00CC34CF"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согласии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или</w:t>
            </w:r>
            <w:r w:rsidRPr="00CC34CF">
              <w:rPr>
                <w:rFonts w:ascii="Times New Roman" w:hAnsi="Times New Roman"/>
                <w:spacing w:val="-5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на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</w:rPr>
              <w:t>основе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действующего</w:t>
            </w:r>
            <w:r w:rsidRPr="00CC34CF">
              <w:rPr>
                <w:rFonts w:ascii="Times New Roman" w:hAnsi="Times New Roman"/>
                <w:spacing w:val="-3"/>
                <w:sz w:val="21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</w:rPr>
              <w:t>законодательства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. </w:t>
            </w:r>
            <w:r w:rsidRPr="00BF62E0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Односторонний отказ от </w:t>
            </w:r>
            <w:r>
              <w:rPr>
                <w:rFonts w:ascii="Times New Roman" w:hAnsi="Times New Roman"/>
                <w:color w:val="FF0000"/>
                <w:spacing w:val="-2"/>
                <w:sz w:val="21"/>
              </w:rPr>
              <w:t>Д</w:t>
            </w:r>
            <w:r w:rsidRPr="00BF62E0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оговора </w:t>
            </w:r>
            <w:proofErr w:type="gramStart"/>
            <w:r w:rsidRPr="00BF62E0">
              <w:rPr>
                <w:rFonts w:ascii="Times New Roman" w:hAnsi="Times New Roman"/>
                <w:color w:val="FF0000"/>
                <w:spacing w:val="-2"/>
                <w:sz w:val="21"/>
              </w:rPr>
              <w:t>возможен</w:t>
            </w:r>
            <w:proofErr w:type="gramEnd"/>
            <w:r w:rsidRPr="00BF62E0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 а случаях, предусмотренных </w:t>
            </w:r>
            <w:r>
              <w:rPr>
                <w:rFonts w:ascii="Times New Roman" w:hAnsi="Times New Roman"/>
                <w:color w:val="FF0000"/>
                <w:spacing w:val="-2"/>
                <w:sz w:val="21"/>
              </w:rPr>
              <w:t>пунктами</w:t>
            </w:r>
            <w:r w:rsidRPr="00BF62E0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 2.2.4</w:t>
            </w:r>
            <w:r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 и </w:t>
            </w:r>
            <w:r w:rsidRPr="00BF62E0">
              <w:rPr>
                <w:rFonts w:ascii="Times New Roman" w:hAnsi="Times New Roman"/>
                <w:color w:val="FF0000"/>
                <w:spacing w:val="-2"/>
                <w:sz w:val="21"/>
              </w:rPr>
              <w:t>3.2.5.</w:t>
            </w:r>
            <w:r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 Договора</w:t>
            </w:r>
            <w:r w:rsidRPr="005310BB">
              <w:rPr>
                <w:rFonts w:ascii="Times New Roman" w:hAnsi="Times New Roman"/>
                <w:color w:val="FF0000"/>
                <w:spacing w:val="-2"/>
                <w:sz w:val="21"/>
              </w:rPr>
              <w:t xml:space="preserve">, и </w:t>
            </w:r>
            <w:r w:rsidRPr="005310BB">
              <w:rPr>
                <w:rFonts w:ascii="Times New Roman" w:hAnsi="Times New Roman"/>
                <w:color w:val="FF0000"/>
                <w:sz w:val="21"/>
              </w:rPr>
              <w:t>в</w:t>
            </w:r>
            <w:r w:rsidRPr="005310BB">
              <w:rPr>
                <w:rFonts w:ascii="Times New Roman" w:hAnsi="Times New Roman"/>
                <w:color w:val="FF0000"/>
                <w:spacing w:val="1"/>
                <w:sz w:val="21"/>
              </w:rPr>
              <w:t xml:space="preserve"> </w:t>
            </w:r>
            <w:r w:rsidRPr="005310BB">
              <w:rPr>
                <w:rFonts w:ascii="Times New Roman" w:hAnsi="Times New Roman"/>
                <w:color w:val="FF0000"/>
                <w:spacing w:val="-1"/>
                <w:sz w:val="21"/>
              </w:rPr>
              <w:t>иных</w:t>
            </w:r>
            <w:r w:rsidRPr="005310BB">
              <w:rPr>
                <w:rFonts w:ascii="Times New Roman" w:hAnsi="Times New Roman"/>
                <w:color w:val="FF0000"/>
                <w:spacing w:val="-5"/>
                <w:sz w:val="21"/>
              </w:rPr>
              <w:t xml:space="preserve"> </w:t>
            </w:r>
            <w:r w:rsidRPr="005310BB">
              <w:rPr>
                <w:rFonts w:ascii="Times New Roman" w:hAnsi="Times New Roman"/>
                <w:color w:val="FF0000"/>
                <w:spacing w:val="-1"/>
                <w:sz w:val="21"/>
              </w:rPr>
              <w:t>случаях,</w:t>
            </w:r>
            <w:r w:rsidRPr="005310BB">
              <w:rPr>
                <w:rFonts w:ascii="Times New Roman" w:hAnsi="Times New Roman"/>
                <w:color w:val="FF0000"/>
                <w:sz w:val="21"/>
              </w:rPr>
              <w:t xml:space="preserve"> </w:t>
            </w:r>
            <w:r w:rsidRPr="005310BB">
              <w:rPr>
                <w:rFonts w:ascii="Times New Roman" w:hAnsi="Times New Roman"/>
                <w:color w:val="FF0000"/>
                <w:spacing w:val="-2"/>
                <w:sz w:val="21"/>
              </w:rPr>
              <w:t>предусмотренных</w:t>
            </w:r>
            <w:r w:rsidRPr="005310BB">
              <w:rPr>
                <w:rFonts w:ascii="Times New Roman" w:hAnsi="Times New Roman"/>
                <w:color w:val="FF0000"/>
                <w:sz w:val="21"/>
              </w:rPr>
              <w:t xml:space="preserve"> </w:t>
            </w:r>
            <w:r w:rsidRPr="005310BB">
              <w:rPr>
                <w:rFonts w:ascii="Times New Roman" w:hAnsi="Times New Roman"/>
                <w:color w:val="FF0000"/>
                <w:spacing w:val="-2"/>
                <w:sz w:val="21"/>
              </w:rPr>
              <w:t>действующим</w:t>
            </w:r>
            <w:r w:rsidRPr="005310BB">
              <w:rPr>
                <w:rFonts w:ascii="Times New Roman" w:hAnsi="Times New Roman"/>
                <w:color w:val="FF0000"/>
                <w:spacing w:val="1"/>
                <w:sz w:val="21"/>
              </w:rPr>
              <w:t xml:space="preserve"> </w:t>
            </w:r>
            <w:r w:rsidRPr="005310BB">
              <w:rPr>
                <w:rFonts w:ascii="Times New Roman" w:hAnsi="Times New Roman"/>
                <w:color w:val="FF0000"/>
                <w:spacing w:val="-2"/>
                <w:sz w:val="21"/>
              </w:rPr>
              <w:t>законодательством Российской Федерации</w:t>
            </w:r>
          </w:p>
        </w:tc>
        <w:tc>
          <w:tcPr>
            <w:tcW w:w="3621" w:type="dxa"/>
          </w:tcPr>
          <w:p w14:paraId="121A64A6" w14:textId="77777777" w:rsidR="003B6C19" w:rsidRPr="0054423A" w:rsidRDefault="003B6C19" w:rsidP="003B6C1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B6C19" w:rsidRPr="00E24D4E" w14:paraId="7EEB6CA0" w14:textId="77777777" w:rsidTr="00E24D4E">
        <w:tc>
          <w:tcPr>
            <w:tcW w:w="1208" w:type="dxa"/>
          </w:tcPr>
          <w:p w14:paraId="1E5FCB66" w14:textId="2CA4DC49" w:rsidR="003B6C19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4650" w:type="dxa"/>
          </w:tcPr>
          <w:p w14:paraId="5C0AD5E7" w14:textId="62CA64EB" w:rsidR="003B6C19" w:rsidRPr="003B6C19" w:rsidRDefault="003B6C19" w:rsidP="003B6C19">
            <w:pPr>
              <w:pStyle w:val="TableParagraph"/>
              <w:ind w:left="107"/>
              <w:jc w:val="both"/>
              <w:rPr>
                <w:rFonts w:ascii="Times New Roman" w:hAnsi="Times New Roman"/>
                <w:spacing w:val="-1"/>
                <w:sz w:val="21"/>
                <w:lang w:val="ru-RU"/>
              </w:rPr>
            </w:pPr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«</w:t>
            </w:r>
            <w:proofErr w:type="gramStart"/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Заказчик»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2"/>
                <w:sz w:val="21"/>
                <w:lang w:val="ru-RU"/>
              </w:rPr>
              <w:t xml:space="preserve"> </w:t>
            </w:r>
            <w:proofErr w:type="gramEnd"/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вправе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  <w:lang w:val="ru-RU"/>
              </w:rPr>
              <w:t>отказаться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9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от  </w:t>
            </w:r>
            <w:r w:rsidRPr="003B6C1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6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Договора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  <w:lang w:val="ru-RU"/>
              </w:rPr>
              <w:t>соглашению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 </w:t>
            </w:r>
            <w:r w:rsidRPr="003B6C19">
              <w:rPr>
                <w:rFonts w:ascii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color w:val="FF0000"/>
                <w:spacing w:val="-1"/>
                <w:sz w:val="21"/>
                <w:lang w:val="ru-RU"/>
              </w:rPr>
              <w:t>С</w:t>
            </w:r>
            <w:proofErr w:type="spellStart"/>
            <w:r w:rsidRPr="003B6C19">
              <w:rPr>
                <w:rFonts w:ascii="Times New Roman" w:hAnsi="Times New Roman"/>
                <w:spacing w:val="-1"/>
                <w:sz w:val="21"/>
              </w:rPr>
              <w:t>торон</w:t>
            </w:r>
            <w:proofErr w:type="spellEnd"/>
            <w:r w:rsidRPr="003B6C19">
              <w:rPr>
                <w:rFonts w:ascii="Times New Roman" w:hAnsi="Times New Roman"/>
                <w:spacing w:val="-1"/>
                <w:sz w:val="21"/>
              </w:rPr>
              <w:t>,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proofErr w:type="spellStart"/>
            <w:r w:rsidRPr="003B6C19">
              <w:rPr>
                <w:rFonts w:ascii="Times New Roman" w:hAnsi="Times New Roman"/>
                <w:spacing w:val="-1"/>
                <w:sz w:val="21"/>
              </w:rPr>
              <w:t>при</w:t>
            </w:r>
            <w:proofErr w:type="spellEnd"/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proofErr w:type="spellStart"/>
            <w:r w:rsidRPr="003B6C19">
              <w:rPr>
                <w:rFonts w:ascii="Times New Roman" w:hAnsi="Times New Roman"/>
                <w:spacing w:val="-1"/>
                <w:sz w:val="21"/>
              </w:rPr>
              <w:t>условии</w:t>
            </w:r>
            <w:proofErr w:type="spellEnd"/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proofErr w:type="spellStart"/>
            <w:r w:rsidRPr="003B6C19">
              <w:rPr>
                <w:rFonts w:ascii="Times New Roman" w:hAnsi="Times New Roman"/>
                <w:spacing w:val="-1"/>
                <w:sz w:val="21"/>
              </w:rPr>
              <w:t>оплаты</w:t>
            </w:r>
            <w:proofErr w:type="spellEnd"/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 xml:space="preserve"> «Исполнителю»</w:t>
            </w:r>
            <w:r w:rsidRPr="003B6C19">
              <w:rPr>
                <w:rFonts w:ascii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  <w:lang w:val="ru-RU"/>
              </w:rPr>
              <w:t>фактически</w:t>
            </w:r>
            <w:r w:rsidRPr="003B6C19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понесенных </w:t>
            </w:r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им</w:t>
            </w:r>
            <w:r w:rsidRPr="003B6C19">
              <w:rPr>
                <w:rFonts w:ascii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  <w:lang w:val="ru-RU"/>
              </w:rPr>
              <w:t>расходов.</w:t>
            </w:r>
          </w:p>
        </w:tc>
        <w:tc>
          <w:tcPr>
            <w:tcW w:w="5081" w:type="dxa"/>
          </w:tcPr>
          <w:p w14:paraId="26BCF48F" w14:textId="0D419312" w:rsidR="003B6C19" w:rsidRPr="003B6C19" w:rsidRDefault="003B6C19" w:rsidP="003B6C19">
            <w:pPr>
              <w:rPr>
                <w:rFonts w:ascii="Times New Roman" w:hAnsi="Times New Roman" w:cs="Times New Roman"/>
              </w:rPr>
            </w:pPr>
            <w:r w:rsidRPr="003B6C19">
              <w:rPr>
                <w:rFonts w:ascii="Times New Roman" w:hAnsi="Times New Roman"/>
                <w:spacing w:val="-1"/>
                <w:sz w:val="21"/>
              </w:rPr>
              <w:t>«</w:t>
            </w:r>
            <w:proofErr w:type="gramStart"/>
            <w:r w:rsidRPr="003B6C19">
              <w:rPr>
                <w:rFonts w:ascii="Times New Roman" w:hAnsi="Times New Roman"/>
                <w:spacing w:val="-1"/>
                <w:sz w:val="21"/>
              </w:rPr>
              <w:t>Заказчик»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2"/>
                <w:sz w:val="21"/>
              </w:rPr>
              <w:t xml:space="preserve"> </w:t>
            </w:r>
            <w:proofErr w:type="gramEnd"/>
            <w:r w:rsidRPr="003B6C19">
              <w:rPr>
                <w:rFonts w:ascii="Times New Roman" w:hAnsi="Times New Roman"/>
                <w:spacing w:val="-1"/>
                <w:sz w:val="21"/>
              </w:rPr>
              <w:t>вправе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</w:rPr>
              <w:t>отказаться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9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z w:val="21"/>
              </w:rPr>
              <w:t xml:space="preserve">от  </w:t>
            </w:r>
            <w:r w:rsidRPr="003B6C19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</w:rPr>
              <w:t>исполнения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6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Договора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по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</w:rPr>
              <w:t>соглашению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3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color w:val="FF0000"/>
                <w:spacing w:val="-1"/>
                <w:sz w:val="21"/>
              </w:rPr>
              <w:t>С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торон,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20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при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7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условии</w:t>
            </w:r>
            <w:r w:rsidRPr="003B6C19">
              <w:rPr>
                <w:rFonts w:ascii="Times New Roman" w:hAnsi="Times New Roman"/>
                <w:sz w:val="21"/>
              </w:rPr>
              <w:t xml:space="preserve">  </w:t>
            </w:r>
            <w:r w:rsidRPr="003B6C19">
              <w:rPr>
                <w:rFonts w:ascii="Times New Roman" w:hAnsi="Times New Roman"/>
                <w:spacing w:val="14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оплаты «Исполнителю»</w:t>
            </w:r>
            <w:r w:rsidRPr="003B6C19">
              <w:rPr>
                <w:rFonts w:ascii="Times New Roman" w:hAnsi="Times New Roman"/>
                <w:spacing w:val="-7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</w:rPr>
              <w:t>фактически</w:t>
            </w:r>
            <w:r w:rsidRPr="003B6C19">
              <w:rPr>
                <w:rFonts w:ascii="Times New Roman" w:hAnsi="Times New Roman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2"/>
                <w:sz w:val="21"/>
              </w:rPr>
              <w:t xml:space="preserve">понесенных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им</w:t>
            </w:r>
            <w:r w:rsidRPr="003B6C19"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 xml:space="preserve">расходов, </w:t>
            </w:r>
            <w:r w:rsidRPr="003B6C19">
              <w:rPr>
                <w:rFonts w:ascii="Times New Roman" w:hAnsi="Times New Roman"/>
                <w:color w:val="FF0000"/>
                <w:spacing w:val="-1"/>
                <w:sz w:val="21"/>
              </w:rPr>
              <w:t>подтвержденных документально</w:t>
            </w:r>
            <w:r w:rsidRPr="003B6C19">
              <w:rPr>
                <w:rFonts w:ascii="Times New Roman" w:hAnsi="Times New Roman"/>
                <w:spacing w:val="-1"/>
                <w:sz w:val="21"/>
              </w:rPr>
              <w:t>.</w:t>
            </w:r>
          </w:p>
        </w:tc>
        <w:tc>
          <w:tcPr>
            <w:tcW w:w="3621" w:type="dxa"/>
          </w:tcPr>
          <w:p w14:paraId="39FECC2B" w14:textId="31B0B3A7" w:rsidR="003B6C19" w:rsidRPr="003B6C19" w:rsidRDefault="003B6C19" w:rsidP="003B6C19">
            <w:pPr>
              <w:rPr>
                <w:rFonts w:ascii="Times New Roman" w:hAnsi="Times New Roman" w:cs="Times New Roman"/>
              </w:rPr>
            </w:pPr>
            <w:r w:rsidRPr="003B6C19">
              <w:rPr>
                <w:rFonts w:ascii="Times New Roman" w:hAnsi="Times New Roman" w:cs="Times New Roman"/>
              </w:rPr>
              <w:t>Противоречит пункту 2.2.4. Также обращаем внимание на нашу редакцию п.2.2.4</w:t>
            </w:r>
          </w:p>
        </w:tc>
      </w:tr>
      <w:tr w:rsidR="003B6C19" w:rsidRPr="00E24D4E" w14:paraId="554C9AF1" w14:textId="77777777" w:rsidTr="00E24D4E">
        <w:tc>
          <w:tcPr>
            <w:tcW w:w="1208" w:type="dxa"/>
          </w:tcPr>
          <w:p w14:paraId="768FAA99" w14:textId="228A5605" w:rsidR="003B6C19" w:rsidRDefault="003B6C19" w:rsidP="003B6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4650" w:type="dxa"/>
          </w:tcPr>
          <w:p w14:paraId="0090B6D5" w14:textId="5B97F458" w:rsidR="003B6C19" w:rsidRPr="00CC34CF" w:rsidRDefault="003B6C19" w:rsidP="003B6C19">
            <w:pPr>
              <w:pStyle w:val="TableParagraph"/>
              <w:ind w:left="107"/>
              <w:jc w:val="both"/>
              <w:rPr>
                <w:rFonts w:ascii="Times New Roman" w:hAnsi="Times New Roman"/>
                <w:spacing w:val="-1"/>
                <w:sz w:val="21"/>
                <w:lang w:val="ru-RU"/>
              </w:rPr>
            </w:pP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«</w:t>
            </w:r>
            <w:proofErr w:type="gramStart"/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Исполнитель»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1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вправе</w:t>
            </w:r>
            <w:proofErr w:type="gramEnd"/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отказаться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от </w:t>
            </w:r>
            <w:r w:rsidRPr="00CC34CF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2"/>
                <w:sz w:val="21"/>
                <w:lang w:val="ru-RU"/>
              </w:rPr>
              <w:t>исполнения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2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обязательств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8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по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Договору,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7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лишь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5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при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6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условии</w:t>
            </w:r>
            <w:r w:rsidRPr="00CC34CF">
              <w:rPr>
                <w:rFonts w:ascii="Times New Roman" w:hAnsi="Times New Roman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3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полного</w:t>
            </w:r>
            <w:r w:rsidRPr="00CC34CF">
              <w:rPr>
                <w:rFonts w:ascii="Times New Roman" w:hAnsi="Times New Roman"/>
                <w:spacing w:val="59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возмещения «Заказчику»</w:t>
            </w:r>
            <w:r w:rsidRPr="00CC34CF">
              <w:rPr>
                <w:rFonts w:ascii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убытков,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подтвержденных</w:t>
            </w:r>
            <w:r w:rsidRPr="00CC34CF">
              <w:rPr>
                <w:rFonts w:ascii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CC34CF">
              <w:rPr>
                <w:rFonts w:ascii="Times New Roman" w:hAnsi="Times New Roman"/>
                <w:spacing w:val="-1"/>
                <w:sz w:val="21"/>
                <w:lang w:val="ru-RU"/>
              </w:rPr>
              <w:t>документально</w:t>
            </w:r>
          </w:p>
        </w:tc>
        <w:tc>
          <w:tcPr>
            <w:tcW w:w="5081" w:type="dxa"/>
          </w:tcPr>
          <w:p w14:paraId="4AC2B79C" w14:textId="77777777" w:rsidR="003B6C19" w:rsidRPr="00E24D4E" w:rsidRDefault="003B6C19" w:rsidP="003B6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14:paraId="2B0AB849" w14:textId="77777777" w:rsidR="003B6C19" w:rsidRPr="0054423A" w:rsidRDefault="003B6C19" w:rsidP="003B6C1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5D11109C" w14:textId="77777777" w:rsidR="00786EBB" w:rsidRPr="00E24D4E" w:rsidRDefault="00786EBB" w:rsidP="00E24D4E">
      <w:pPr>
        <w:spacing w:after="0" w:line="240" w:lineRule="auto"/>
        <w:rPr>
          <w:rFonts w:ascii="Times New Roman" w:hAnsi="Times New Roman" w:cs="Times New Roman"/>
        </w:rPr>
      </w:pPr>
    </w:p>
    <w:sectPr w:rsidR="00786EBB" w:rsidRPr="00E24D4E" w:rsidSect="00E24D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AB7"/>
    <w:multiLevelType w:val="multilevel"/>
    <w:tmpl w:val="0DE4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0616EF"/>
    <w:multiLevelType w:val="multilevel"/>
    <w:tmpl w:val="0046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62"/>
    <w:rsid w:val="001D0233"/>
    <w:rsid w:val="002A139F"/>
    <w:rsid w:val="00344571"/>
    <w:rsid w:val="003949FF"/>
    <w:rsid w:val="003B6C19"/>
    <w:rsid w:val="004608C6"/>
    <w:rsid w:val="005310BB"/>
    <w:rsid w:val="0054423A"/>
    <w:rsid w:val="00786EBB"/>
    <w:rsid w:val="007E4282"/>
    <w:rsid w:val="00803E9A"/>
    <w:rsid w:val="009B127D"/>
    <w:rsid w:val="00AD613A"/>
    <w:rsid w:val="00B67262"/>
    <w:rsid w:val="00B70A9C"/>
    <w:rsid w:val="00BF62E0"/>
    <w:rsid w:val="00D04AC9"/>
    <w:rsid w:val="00DE6390"/>
    <w:rsid w:val="00E24D4E"/>
    <w:rsid w:val="00E9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91F6"/>
  <w15:chartTrackingRefBased/>
  <w15:docId w15:val="{B107E7AD-C30C-45C3-AA33-1750B0A2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A139F"/>
    <w:pPr>
      <w:widowControl w:val="0"/>
      <w:spacing w:after="0" w:line="240" w:lineRule="auto"/>
    </w:pPr>
    <w:rPr>
      <w:lang w:val="en-US"/>
    </w:rPr>
  </w:style>
  <w:style w:type="character" w:styleId="a4">
    <w:name w:val="Strong"/>
    <w:basedOn w:val="a0"/>
    <w:uiPriority w:val="22"/>
    <w:qFormat/>
    <w:rsid w:val="007E4282"/>
    <w:rPr>
      <w:b/>
      <w:bCs/>
    </w:rPr>
  </w:style>
  <w:style w:type="paragraph" w:customStyle="1" w:styleId="ds-markdown-paragraph">
    <w:name w:val="ds-markdown-paragraph"/>
    <w:basedOn w:val="a"/>
    <w:rsid w:val="0054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423A"/>
    <w:rPr>
      <w:i/>
      <w:iCs/>
    </w:rPr>
  </w:style>
  <w:style w:type="paragraph" w:styleId="a6">
    <w:name w:val="Body Text"/>
    <w:basedOn w:val="a"/>
    <w:link w:val="a7"/>
    <w:uiPriority w:val="1"/>
    <w:qFormat/>
    <w:rsid w:val="00BF62E0"/>
    <w:pPr>
      <w:widowControl w:val="0"/>
      <w:spacing w:before="39" w:after="0" w:line="240" w:lineRule="auto"/>
      <w:ind w:left="242" w:hanging="20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BF62E0"/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8</cp:revision>
  <dcterms:created xsi:type="dcterms:W3CDTF">2025-07-11T10:51:00Z</dcterms:created>
  <dcterms:modified xsi:type="dcterms:W3CDTF">2025-07-14T10:34:00Z</dcterms:modified>
</cp:coreProperties>
</file>