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C90872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C90872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C90872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D36EAA0" w14:textId="1179B66C" w:rsidR="007510A8" w:rsidRDefault="007510A8" w:rsidP="00C90872">
      <w:pPr>
        <w:jc w:val="both"/>
        <w:rPr>
          <w:b/>
          <w:bCs/>
        </w:rPr>
      </w:pPr>
    </w:p>
    <w:p w14:paraId="5B979523" w14:textId="718F9487" w:rsidR="007510A8" w:rsidRPr="001B2F56" w:rsidRDefault="001B2F56" w:rsidP="001B2F56">
      <w:pPr>
        <w:ind w:left="5040"/>
        <w:jc w:val="right"/>
        <w:rPr>
          <w:b/>
          <w:bCs/>
        </w:rPr>
      </w:pPr>
      <w:r w:rsidRPr="001B2F56">
        <w:rPr>
          <w:b/>
          <w:bCs/>
        </w:rPr>
        <w:t>Председателю</w:t>
      </w:r>
      <w:r w:rsidR="007510A8" w:rsidRPr="001B2F56">
        <w:rPr>
          <w:b/>
          <w:bCs/>
        </w:rPr>
        <w:t xml:space="preserve"> квалификационной комиссии</w:t>
      </w:r>
    </w:p>
    <w:p w14:paraId="1E3B6EE8" w14:textId="77777777" w:rsidR="007510A8" w:rsidRPr="001B2F56" w:rsidRDefault="007510A8" w:rsidP="001B2F56"/>
    <w:p w14:paraId="691A81E9" w14:textId="1F3AD982" w:rsidR="007510A8" w:rsidRPr="001B2F56" w:rsidRDefault="00932B25" w:rsidP="001B2F56">
      <w:r w:rsidRPr="001B2F56">
        <w:t>О</w:t>
      </w:r>
      <w:r w:rsidR="007510A8" w:rsidRPr="001B2F56">
        <w:t>т</w:t>
      </w:r>
      <w:r w:rsidRPr="001B2F56">
        <w:t xml:space="preserve"> </w:t>
      </w:r>
      <w:r w:rsidR="001B2F56" w:rsidRPr="001B2F56">
        <w:t>2</w:t>
      </w:r>
      <w:r w:rsidR="00452B92" w:rsidRPr="001B2F56">
        <w:t>5</w:t>
      </w:r>
      <w:r w:rsidR="00342CC8" w:rsidRPr="001B2F56">
        <w:t>.</w:t>
      </w:r>
      <w:r w:rsidR="00D26373" w:rsidRPr="001B2F56">
        <w:t>12</w:t>
      </w:r>
      <w:r w:rsidR="00342CC8" w:rsidRPr="001B2F56">
        <w:t>.202</w:t>
      </w:r>
      <w:r w:rsidR="00E27CFB" w:rsidRPr="001B2F56">
        <w:t>5</w:t>
      </w:r>
      <w:r w:rsidRPr="001B2F56">
        <w:t xml:space="preserve"> </w:t>
      </w:r>
      <w:r w:rsidR="007510A8" w:rsidRPr="001B2F56">
        <w:t xml:space="preserve"> № </w:t>
      </w:r>
      <w:r w:rsidR="00D26373" w:rsidRPr="001B2F56">
        <w:t>5</w:t>
      </w:r>
      <w:r w:rsidR="001B2F56" w:rsidRPr="001B2F56">
        <w:t>24</w:t>
      </w:r>
      <w:r w:rsidR="00BE5B76" w:rsidRPr="001B2F56">
        <w:t>-К</w:t>
      </w:r>
    </w:p>
    <w:p w14:paraId="38F6BA5C" w14:textId="6A890C1C" w:rsidR="007510A8" w:rsidRPr="001B2F56" w:rsidRDefault="007510A8" w:rsidP="001B2F56">
      <w:pPr>
        <w:rPr>
          <w:b/>
          <w:bCs/>
        </w:rPr>
      </w:pPr>
    </w:p>
    <w:p w14:paraId="6C5838C8" w14:textId="77777777" w:rsidR="007510A8" w:rsidRPr="001B2F56" w:rsidRDefault="007510A8" w:rsidP="001B2F56">
      <w:pPr>
        <w:jc w:val="both"/>
        <w:rPr>
          <w:b/>
          <w:bCs/>
        </w:rPr>
      </w:pPr>
      <w:r w:rsidRPr="001B2F56">
        <w:rPr>
          <w:b/>
          <w:bCs/>
        </w:rPr>
        <w:t>Заявка на участие в конкурентном отборе</w:t>
      </w:r>
    </w:p>
    <w:p w14:paraId="54D6A183" w14:textId="77777777" w:rsidR="001B2F56" w:rsidRPr="001B2F56" w:rsidRDefault="00D26373" w:rsidP="001B2F56">
      <w:pPr>
        <w:rPr>
          <w:b/>
          <w:bCs/>
        </w:rPr>
      </w:pPr>
      <w:r w:rsidRPr="001B2F56">
        <w:rPr>
          <w:b/>
          <w:bCs/>
        </w:rPr>
        <w:t xml:space="preserve">на </w:t>
      </w:r>
      <w:r w:rsidR="001B2F56" w:rsidRPr="001B2F56">
        <w:rPr>
          <w:b/>
          <w:bCs/>
        </w:rPr>
        <w:t xml:space="preserve">право заключения договора по объекту </w:t>
      </w:r>
      <w:r w:rsidRPr="001B2F56">
        <w:rPr>
          <w:b/>
          <w:bCs/>
        </w:rPr>
        <w:t>«</w:t>
      </w:r>
      <w:r w:rsidR="001B2F56" w:rsidRPr="001B2F56">
        <w:rPr>
          <w:b/>
          <w:bCs/>
        </w:rPr>
        <w:t>Ремонт покрытия здания РМЦ СГМех</w:t>
      </w:r>
      <w:r w:rsidRPr="001B2F56">
        <w:rPr>
          <w:b/>
          <w:bCs/>
        </w:rPr>
        <w:t xml:space="preserve">» </w:t>
      </w:r>
    </w:p>
    <w:p w14:paraId="55BA28C7" w14:textId="26E00925" w:rsidR="00D26373" w:rsidRPr="001B2F56" w:rsidRDefault="00D26373" w:rsidP="001B2F56">
      <w:pPr>
        <w:rPr>
          <w:b/>
          <w:bCs/>
        </w:rPr>
      </w:pPr>
      <w:r w:rsidRPr="001B2F56">
        <w:rPr>
          <w:b/>
          <w:bCs/>
        </w:rPr>
        <w:t>на территории АО «Коломенский завод».</w:t>
      </w:r>
    </w:p>
    <w:p w14:paraId="0121D7A6" w14:textId="77777777" w:rsidR="00C50EB0" w:rsidRPr="001B2F56" w:rsidRDefault="00C50EB0" w:rsidP="001B2F56">
      <w:pPr>
        <w:rPr>
          <w:b/>
          <w:bCs/>
        </w:rPr>
      </w:pPr>
    </w:p>
    <w:p w14:paraId="1D124EB5" w14:textId="75189EDC" w:rsidR="00D26373" w:rsidRPr="001B2F56" w:rsidRDefault="00F80347" w:rsidP="001B2F56">
      <w:pPr>
        <w:ind w:firstLine="540"/>
        <w:jc w:val="both"/>
        <w:rPr>
          <w:iCs/>
        </w:rPr>
      </w:pPr>
      <w:r w:rsidRPr="001B2F56">
        <w:rPr>
          <w:iCs/>
        </w:rPr>
        <w:t>ООО «КиКГЕОСТРОЙ»,</w:t>
      </w:r>
      <w:r w:rsidR="007510A8" w:rsidRPr="001B2F56">
        <w:rPr>
          <w:iCs/>
        </w:rPr>
        <w:t xml:space="preserve"> далее именуемое «Претендент», в лице </w:t>
      </w:r>
      <w:r w:rsidRPr="001B2F56">
        <w:rPr>
          <w:iCs/>
        </w:rPr>
        <w:t>генерального директора Кесслера Юрия Францевича</w:t>
      </w:r>
      <w:r w:rsidR="007510A8" w:rsidRPr="001B2F56">
        <w:rPr>
          <w:iCs/>
        </w:rPr>
        <w:t xml:space="preserve">, действующего на основании </w:t>
      </w:r>
      <w:r w:rsidRPr="001B2F56">
        <w:rPr>
          <w:iCs/>
        </w:rPr>
        <w:t>Устава</w:t>
      </w:r>
      <w:r w:rsidR="007510A8" w:rsidRPr="001B2F56">
        <w:rPr>
          <w:iCs/>
        </w:rPr>
        <w:t xml:space="preserve">, настоящим выражает намерение участвовать в Конкурентном отборе, проводимом </w:t>
      </w:r>
      <w:r w:rsidR="00921C45" w:rsidRPr="001B2F56">
        <w:rPr>
          <w:iCs/>
        </w:rPr>
        <w:t>АО «</w:t>
      </w:r>
      <w:r w:rsidR="001B2F56" w:rsidRPr="001B2F56">
        <w:rPr>
          <w:iCs/>
        </w:rPr>
        <w:t>Коломенский завод</w:t>
      </w:r>
      <w:r w:rsidR="00921C45" w:rsidRPr="001B2F56">
        <w:rPr>
          <w:iCs/>
        </w:rPr>
        <w:t>»</w:t>
      </w:r>
      <w:r w:rsidR="001B2F56" w:rsidRPr="001B2F56">
        <w:rPr>
          <w:iCs/>
        </w:rPr>
        <w:t>,</w:t>
      </w:r>
      <w:r w:rsidR="00921C45" w:rsidRPr="001B2F56">
        <w:rPr>
          <w:iCs/>
        </w:rPr>
        <w:t xml:space="preserve"> далее именуемое «Заказчик», на условиях </w:t>
      </w:r>
      <w:r w:rsidR="001B2F56" w:rsidRPr="001B2F56">
        <w:rPr>
          <w:iCs/>
        </w:rPr>
        <w:t>Приглашения</w:t>
      </w:r>
      <w:r w:rsidR="00921C45" w:rsidRPr="001B2F56">
        <w:rPr>
          <w:iCs/>
        </w:rPr>
        <w:t xml:space="preserve"> к участию в отборе от </w:t>
      </w:r>
      <w:r w:rsidR="00D26373" w:rsidRPr="001B2F56">
        <w:rPr>
          <w:iCs/>
        </w:rPr>
        <w:t>«1</w:t>
      </w:r>
      <w:r w:rsidR="001B2F56" w:rsidRPr="001B2F56">
        <w:rPr>
          <w:iCs/>
        </w:rPr>
        <w:t>8</w:t>
      </w:r>
      <w:r w:rsidR="00D26373" w:rsidRPr="001B2F56">
        <w:rPr>
          <w:iCs/>
        </w:rPr>
        <w:t>» декабря 2025</w:t>
      </w:r>
      <w:r w:rsidR="00921C45" w:rsidRPr="001B2F56">
        <w:rPr>
          <w:iCs/>
        </w:rPr>
        <w:t xml:space="preserve"> г.</w:t>
      </w:r>
      <w:r w:rsidR="001B2F56" w:rsidRPr="001B2F56">
        <w:rPr>
          <w:iCs/>
        </w:rPr>
        <w:t xml:space="preserve"> № 501/3347</w:t>
      </w:r>
      <w:r w:rsidR="00921C45" w:rsidRPr="001B2F56">
        <w:rPr>
          <w:iCs/>
        </w:rPr>
        <w:t xml:space="preserve">, предметом которого является </w:t>
      </w:r>
      <w:r w:rsidR="001B2F56" w:rsidRPr="001B2F56">
        <w:rPr>
          <w:iCs/>
        </w:rPr>
        <w:t>право заключения договора по объекту «Ремонт покрытия здания РМЦ СГМех»</w:t>
      </w:r>
      <w:r w:rsidR="00D26373" w:rsidRPr="001B2F56">
        <w:rPr>
          <w:iCs/>
        </w:rPr>
        <w:t xml:space="preserve"> на территории АО «Коломенский завод»</w:t>
      </w:r>
      <w:r w:rsidR="001B2F56" w:rsidRPr="001B2F56">
        <w:rPr>
          <w:iCs/>
        </w:rPr>
        <w:t>, расположенного по адресу: Московская область, г.Коломна, ул.Партизан, 42</w:t>
      </w:r>
      <w:r w:rsidR="00D26373" w:rsidRPr="001B2F56">
        <w:rPr>
          <w:iCs/>
        </w:rPr>
        <w:t>.</w:t>
      </w:r>
    </w:p>
    <w:p w14:paraId="68C00562" w14:textId="7F0D3FB2" w:rsidR="00D26373" w:rsidRPr="001B2F56" w:rsidRDefault="007510A8" w:rsidP="001B2F56">
      <w:pPr>
        <w:pStyle w:val="a7"/>
        <w:ind w:firstLine="540"/>
        <w:rPr>
          <w:bCs w:val="0"/>
          <w:iCs/>
          <w:snapToGrid/>
          <w:color w:val="auto"/>
          <w:sz w:val="24"/>
          <w:szCs w:val="24"/>
        </w:rPr>
      </w:pPr>
      <w:r w:rsidRPr="001B2F56">
        <w:rPr>
          <w:bCs w:val="0"/>
          <w:iCs/>
          <w:snapToGrid/>
          <w:color w:val="auto"/>
          <w:sz w:val="24"/>
          <w:szCs w:val="24"/>
        </w:rPr>
        <w:t>Предложение, содержащее технические и коммерческие условия, будет направлено в адрес Квалификационной комиссии в срок</w:t>
      </w:r>
      <w:r w:rsidR="00932B25" w:rsidRPr="001B2F56">
        <w:rPr>
          <w:bCs w:val="0"/>
          <w:iCs/>
          <w:snapToGrid/>
          <w:color w:val="auto"/>
          <w:sz w:val="24"/>
          <w:szCs w:val="24"/>
        </w:rPr>
        <w:t xml:space="preserve"> </w:t>
      </w:r>
      <w:r w:rsidR="00D26373" w:rsidRPr="001B2F56">
        <w:rPr>
          <w:bCs w:val="0"/>
          <w:iCs/>
          <w:snapToGrid/>
          <w:color w:val="auto"/>
          <w:sz w:val="24"/>
          <w:szCs w:val="24"/>
        </w:rPr>
        <w:t>до «</w:t>
      </w:r>
      <w:r w:rsidR="001B2F56" w:rsidRPr="001B2F56">
        <w:rPr>
          <w:bCs w:val="0"/>
          <w:iCs/>
          <w:snapToGrid/>
          <w:color w:val="auto"/>
          <w:sz w:val="24"/>
          <w:szCs w:val="24"/>
        </w:rPr>
        <w:t>25</w:t>
      </w:r>
      <w:r w:rsidR="00D26373" w:rsidRPr="001B2F56">
        <w:rPr>
          <w:bCs w:val="0"/>
          <w:iCs/>
          <w:snapToGrid/>
          <w:color w:val="auto"/>
          <w:sz w:val="24"/>
          <w:szCs w:val="24"/>
        </w:rPr>
        <w:t xml:space="preserve">» декабря 2025 г. </w:t>
      </w:r>
    </w:p>
    <w:p w14:paraId="7C7D2419" w14:textId="77777777" w:rsidR="001B2F56" w:rsidRPr="001B2F56" w:rsidRDefault="001B2F56" w:rsidP="001B2F56">
      <w:pPr>
        <w:ind w:firstLine="540"/>
        <w:jc w:val="both"/>
        <w:rPr>
          <w:iCs/>
        </w:rPr>
      </w:pPr>
      <w:r w:rsidRPr="001B2F56">
        <w:rPr>
          <w:iCs/>
        </w:rPr>
        <w:t>На момент подписания настоящей заявки претендент заверяет, что:</w:t>
      </w:r>
    </w:p>
    <w:p w14:paraId="67DEBC94" w14:textId="77777777" w:rsidR="001B2F56" w:rsidRPr="001B2F56" w:rsidRDefault="001B2F56" w:rsidP="001B2F56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iCs/>
        </w:rPr>
      </w:pPr>
      <w:r w:rsidRPr="001B2F56">
        <w:rPr>
          <w:iCs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66F57060" w14:textId="77777777" w:rsidR="001B2F56" w:rsidRPr="001B2F56" w:rsidRDefault="001B2F56" w:rsidP="001B2F56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iCs/>
        </w:rPr>
      </w:pPr>
      <w:r w:rsidRPr="001B2F56">
        <w:rPr>
          <w:iCs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70E50151" w14:textId="77777777" w:rsidR="001B2F56" w:rsidRPr="001B2F56" w:rsidRDefault="001B2F56" w:rsidP="001B2F56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iCs/>
        </w:rPr>
      </w:pPr>
      <w:r w:rsidRPr="001B2F56">
        <w:rPr>
          <w:iCs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1C707697" w14:textId="77777777" w:rsidR="001B2F56" w:rsidRPr="001B2F56" w:rsidRDefault="001B2F56" w:rsidP="001B2F56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4"/>
        </w:rPr>
      </w:pPr>
      <w:r w:rsidRPr="001B2F56">
        <w:rPr>
          <w:rFonts w:ascii="Times New Roman" w:hAnsi="Times New Roman"/>
          <w:iCs/>
          <w:sz w:val="24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14:paraId="21824391" w14:textId="77777777" w:rsidR="001B2F56" w:rsidRPr="001B2F56" w:rsidRDefault="001B2F56" w:rsidP="001B2F56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4"/>
        </w:rPr>
      </w:pPr>
      <w:r w:rsidRPr="001B2F56">
        <w:rPr>
          <w:rFonts w:ascii="Times New Roman" w:hAnsi="Times New Roman"/>
          <w:iCs/>
          <w:sz w:val="24"/>
        </w:rPr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1D66DACF" w14:textId="77777777" w:rsidR="001B2F56" w:rsidRPr="001B2F56" w:rsidRDefault="001B2F56" w:rsidP="001B2F56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4"/>
        </w:rPr>
      </w:pPr>
      <w:r w:rsidRPr="001B2F56">
        <w:rPr>
          <w:rFonts w:ascii="Times New Roman" w:hAnsi="Times New Roman"/>
          <w:iCs/>
          <w:sz w:val="24"/>
        </w:rPr>
        <w:t>Затраты, связанные с участием в конкурентном отборе, осуществляются исключительно за счет участника закупки.</w:t>
      </w:r>
    </w:p>
    <w:p w14:paraId="0DE4F578" w14:textId="68B5E869" w:rsidR="001B2F56" w:rsidRPr="001B2F56" w:rsidRDefault="001B2F56" w:rsidP="001B2F56">
      <w:pPr>
        <w:pStyle w:val="a9"/>
        <w:spacing w:before="0" w:beforeAutospacing="0" w:after="0" w:afterAutospacing="0" w:line="240" w:lineRule="auto"/>
        <w:ind w:firstLine="540"/>
        <w:rPr>
          <w:iCs/>
          <w:sz w:val="24"/>
          <w:szCs w:val="24"/>
        </w:rPr>
      </w:pPr>
      <w:r w:rsidRPr="001B2F56">
        <w:rPr>
          <w:iCs/>
          <w:sz w:val="24"/>
          <w:szCs w:val="24"/>
        </w:rPr>
        <w:t xml:space="preserve">До заключения соответствующего договора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</w:t>
      </w:r>
      <w:r w:rsidRPr="001B2F56">
        <w:rPr>
          <w:iCs/>
          <w:sz w:val="24"/>
          <w:szCs w:val="24"/>
        </w:rPr>
        <w:t>АО «Коломенский завод».</w:t>
      </w:r>
    </w:p>
    <w:p w14:paraId="09EF84DB" w14:textId="0FE48D0C" w:rsidR="007510A8" w:rsidRPr="001B2F56" w:rsidRDefault="001B2F56" w:rsidP="001B2F56">
      <w:pPr>
        <w:pStyle w:val="a9"/>
        <w:spacing w:before="0" w:beforeAutospacing="0" w:after="0" w:afterAutospacing="0" w:line="240" w:lineRule="auto"/>
        <w:ind w:firstLine="540"/>
        <w:rPr>
          <w:iCs/>
          <w:sz w:val="24"/>
          <w:szCs w:val="24"/>
        </w:rPr>
      </w:pPr>
      <w:r w:rsidRPr="001B2F56">
        <w:rPr>
          <w:iCs/>
          <w:sz w:val="24"/>
          <w:szCs w:val="24"/>
        </w:rPr>
        <w:t xml:space="preserve">В случае признания нас победителем мы обязуемся заключить договор с заказчиком конкурентного отбора по форме, изложенной в квалификационной документации и являющейся </w:t>
      </w:r>
      <w:r w:rsidRPr="001B2F56">
        <w:rPr>
          <w:iCs/>
          <w:sz w:val="24"/>
          <w:szCs w:val="24"/>
        </w:rPr>
        <w:lastRenderedPageBreak/>
        <w:t xml:space="preserve">ее неотъемлемой частью, </w:t>
      </w:r>
      <w:r w:rsidRPr="001B2F56">
        <w:rPr>
          <w:iCs/>
          <w:sz w:val="24"/>
          <w:szCs w:val="24"/>
        </w:rPr>
        <w:t xml:space="preserve">а также с учетом протокола разногласий, </w:t>
      </w:r>
      <w:r w:rsidRPr="001B2F56">
        <w:rPr>
          <w:iCs/>
          <w:sz w:val="24"/>
          <w:szCs w:val="24"/>
        </w:rPr>
        <w:t>в течение 10 рабочих дней с даты проведения конкурентного отбора.</w:t>
      </w:r>
    </w:p>
    <w:p w14:paraId="4E03C952" w14:textId="77777777" w:rsidR="001B2F56" w:rsidRPr="001B2F56" w:rsidRDefault="001B2F56" w:rsidP="001B2F56">
      <w:pPr>
        <w:pStyle w:val="a9"/>
        <w:spacing w:before="0" w:beforeAutospacing="0" w:after="0" w:afterAutospacing="0" w:line="240" w:lineRule="auto"/>
        <w:ind w:firstLine="540"/>
        <w:rPr>
          <w:sz w:val="24"/>
          <w:szCs w:val="24"/>
        </w:rPr>
      </w:pPr>
    </w:p>
    <w:p w14:paraId="4240FA25" w14:textId="4FC8FFAA" w:rsidR="007510A8" w:rsidRPr="001B2F56" w:rsidRDefault="007510A8" w:rsidP="001B2F56">
      <w:pPr>
        <w:ind w:left="360"/>
      </w:pPr>
      <w:r w:rsidRPr="001B2F56">
        <w:t>ПРИЛОЖЕНИЯ:</w:t>
      </w:r>
    </w:p>
    <w:p w14:paraId="51C9223A" w14:textId="6D050834" w:rsidR="007510A8" w:rsidRPr="001B2F56" w:rsidRDefault="001B2F56" w:rsidP="001B2F56">
      <w:pPr>
        <w:numPr>
          <w:ilvl w:val="0"/>
          <w:numId w:val="2"/>
        </w:numPr>
        <w:jc w:val="both"/>
      </w:pPr>
      <w:r w:rsidRPr="001B2F56">
        <w:rPr>
          <w:noProof/>
        </w:rPr>
        <w:drawing>
          <wp:anchor distT="0" distB="0" distL="114300" distR="114300" simplePos="0" relativeHeight="251661312" behindDoc="1" locked="0" layoutInCell="1" allowOverlap="1" wp14:anchorId="7A0CB8BE" wp14:editId="69DADB10">
            <wp:simplePos x="0" y="0"/>
            <wp:positionH relativeFrom="page">
              <wp:posOffset>2894965</wp:posOffset>
            </wp:positionH>
            <wp:positionV relativeFrom="paragraph">
              <wp:posOffset>160655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A8" w:rsidRPr="001B2F56">
        <w:t>Общие сведения о Претенденте, квалификационная документация и опыт аналогичных работ.</w:t>
      </w:r>
    </w:p>
    <w:p w14:paraId="5539EFBC" w14:textId="022CFCF7" w:rsidR="00AE1996" w:rsidRPr="001B2F56" w:rsidRDefault="00AE1996" w:rsidP="001B2F56">
      <w:pPr>
        <w:jc w:val="both"/>
      </w:pPr>
    </w:p>
    <w:p w14:paraId="21D8BAB2" w14:textId="0485B1E3" w:rsidR="00DB3C6D" w:rsidRPr="001B2F56" w:rsidRDefault="00DB3C6D" w:rsidP="001B2F56"/>
    <w:p w14:paraId="127F150F" w14:textId="0B19EF36" w:rsidR="00DB3C6D" w:rsidRPr="001B2F56" w:rsidRDefault="00DB3C6D" w:rsidP="001B2F56">
      <w:r w:rsidRPr="001B2F56">
        <w:t>Генеральный директор</w:t>
      </w:r>
      <w:r w:rsidR="00921C45" w:rsidRPr="001B2F56">
        <w:rPr>
          <w:noProof/>
        </w:rPr>
        <w:t xml:space="preserve"> </w:t>
      </w:r>
      <w:r w:rsidRPr="001B2F56">
        <w:t xml:space="preserve"> ________________________________ Кесслер Ю.Ф.</w:t>
      </w:r>
    </w:p>
    <w:p w14:paraId="3057A47C" w14:textId="77777777" w:rsidR="00DB3C6D" w:rsidRPr="001B2F56" w:rsidRDefault="00DB3C6D" w:rsidP="001B2F56">
      <w:r w:rsidRPr="001B2F56">
        <w:tab/>
        <w:t>М.П.</w:t>
      </w:r>
    </w:p>
    <w:sectPr w:rsidR="00DB3C6D" w:rsidRPr="001B2F56" w:rsidSect="005B43D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37C76"/>
    <w:rsid w:val="001508C7"/>
    <w:rsid w:val="001725EC"/>
    <w:rsid w:val="001B2F56"/>
    <w:rsid w:val="001C59F9"/>
    <w:rsid w:val="00214A68"/>
    <w:rsid w:val="00333D58"/>
    <w:rsid w:val="00342CC8"/>
    <w:rsid w:val="003455B8"/>
    <w:rsid w:val="0035267A"/>
    <w:rsid w:val="00353779"/>
    <w:rsid w:val="003A20D9"/>
    <w:rsid w:val="003B3EAD"/>
    <w:rsid w:val="00452B92"/>
    <w:rsid w:val="00473814"/>
    <w:rsid w:val="004E74AD"/>
    <w:rsid w:val="00501F54"/>
    <w:rsid w:val="00517ABA"/>
    <w:rsid w:val="005829A6"/>
    <w:rsid w:val="005963C0"/>
    <w:rsid w:val="005A0081"/>
    <w:rsid w:val="005B43D2"/>
    <w:rsid w:val="005B7B88"/>
    <w:rsid w:val="005E13C4"/>
    <w:rsid w:val="005F6460"/>
    <w:rsid w:val="006350EE"/>
    <w:rsid w:val="00650AA7"/>
    <w:rsid w:val="0066009A"/>
    <w:rsid w:val="00670C71"/>
    <w:rsid w:val="00683545"/>
    <w:rsid w:val="00684C7B"/>
    <w:rsid w:val="006E568C"/>
    <w:rsid w:val="00727188"/>
    <w:rsid w:val="007510A8"/>
    <w:rsid w:val="00762BE6"/>
    <w:rsid w:val="0077165B"/>
    <w:rsid w:val="007746D1"/>
    <w:rsid w:val="0079205C"/>
    <w:rsid w:val="00792746"/>
    <w:rsid w:val="007C2138"/>
    <w:rsid w:val="007D55CB"/>
    <w:rsid w:val="007E4DF4"/>
    <w:rsid w:val="00826D54"/>
    <w:rsid w:val="008534B5"/>
    <w:rsid w:val="00895B0C"/>
    <w:rsid w:val="008E60C0"/>
    <w:rsid w:val="009063E6"/>
    <w:rsid w:val="00921C45"/>
    <w:rsid w:val="00932B25"/>
    <w:rsid w:val="009348BF"/>
    <w:rsid w:val="009360A0"/>
    <w:rsid w:val="0093659A"/>
    <w:rsid w:val="00977FE2"/>
    <w:rsid w:val="009B283B"/>
    <w:rsid w:val="009D23F8"/>
    <w:rsid w:val="009D6CF0"/>
    <w:rsid w:val="009F27AA"/>
    <w:rsid w:val="00A513BB"/>
    <w:rsid w:val="00A6023D"/>
    <w:rsid w:val="00A73E0C"/>
    <w:rsid w:val="00AA255F"/>
    <w:rsid w:val="00AA5845"/>
    <w:rsid w:val="00AE1996"/>
    <w:rsid w:val="00B4383F"/>
    <w:rsid w:val="00B54143"/>
    <w:rsid w:val="00B542CD"/>
    <w:rsid w:val="00BC4368"/>
    <w:rsid w:val="00BE5B76"/>
    <w:rsid w:val="00C23581"/>
    <w:rsid w:val="00C50EB0"/>
    <w:rsid w:val="00C768F0"/>
    <w:rsid w:val="00C90872"/>
    <w:rsid w:val="00C915EC"/>
    <w:rsid w:val="00CB5F64"/>
    <w:rsid w:val="00CE40A7"/>
    <w:rsid w:val="00CE538D"/>
    <w:rsid w:val="00D01DD7"/>
    <w:rsid w:val="00D26373"/>
    <w:rsid w:val="00D41044"/>
    <w:rsid w:val="00DB3C6D"/>
    <w:rsid w:val="00DD50F9"/>
    <w:rsid w:val="00E27CFB"/>
    <w:rsid w:val="00EE7F06"/>
    <w:rsid w:val="00F35B92"/>
    <w:rsid w:val="00F37FE0"/>
    <w:rsid w:val="00F80347"/>
    <w:rsid w:val="00F973EF"/>
    <w:rsid w:val="00FD74E7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35</cp:revision>
  <cp:lastPrinted>2025-09-09T07:59:00Z</cp:lastPrinted>
  <dcterms:created xsi:type="dcterms:W3CDTF">2024-06-04T09:47:00Z</dcterms:created>
  <dcterms:modified xsi:type="dcterms:W3CDTF">2025-12-25T06:25:00Z</dcterms:modified>
</cp:coreProperties>
</file>